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78C1734" w14:textId="5463189B" w:rsidR="003D4BD7" w:rsidRDefault="003D4BD7" w:rsidP="00021F2D">
      <w:pPr>
        <w:spacing w:after="0pt" w:line="12pt" w:lineRule="auto"/>
        <w:ind w:start="0pt"/>
        <w:rPr>
          <w:b/>
          <w:lang w:val="ro-RO"/>
        </w:rPr>
      </w:pPr>
    </w:p>
    <w:p w14:paraId="09A266F6" w14:textId="77777777" w:rsidR="00820635" w:rsidRPr="00820635" w:rsidRDefault="00820635" w:rsidP="00820635">
      <w:pPr>
        <w:spacing w:after="0pt"/>
        <w:ind w:start="36pt"/>
        <w:jc w:val="center"/>
        <w:outlineLvl w:val="8"/>
        <w:rPr>
          <w:rFonts w:eastAsia="Times New Roman"/>
          <w:b/>
          <w:bCs/>
          <w:sz w:val="24"/>
          <w:szCs w:val="24"/>
          <w:lang w:val="it-IT"/>
        </w:rPr>
      </w:pPr>
      <w:r w:rsidRPr="00820635">
        <w:rPr>
          <w:rFonts w:eastAsia="Times New Roman"/>
          <w:b/>
          <w:bCs/>
          <w:sz w:val="24"/>
          <w:szCs w:val="24"/>
          <w:lang w:val="it-IT"/>
        </w:rPr>
        <w:t>RAPORT PRIVIND SITUAŢIA HIDROMETEOROLOGICĂ</w:t>
      </w:r>
    </w:p>
    <w:p w14:paraId="365499AC" w14:textId="77777777" w:rsidR="00820635" w:rsidRPr="00820635" w:rsidRDefault="00820635" w:rsidP="00820635">
      <w:pPr>
        <w:spacing w:after="0pt"/>
        <w:ind w:start="36pt"/>
        <w:jc w:val="center"/>
        <w:outlineLvl w:val="8"/>
        <w:rPr>
          <w:rFonts w:eastAsia="Times New Roman"/>
          <w:b/>
          <w:bCs/>
          <w:sz w:val="24"/>
          <w:szCs w:val="24"/>
          <w:lang w:val="es-PE"/>
        </w:rPr>
      </w:pPr>
      <w:r w:rsidRPr="00820635">
        <w:rPr>
          <w:rFonts w:eastAsia="Times New Roman"/>
          <w:b/>
          <w:bCs/>
          <w:sz w:val="24"/>
          <w:szCs w:val="24"/>
          <w:lang w:val="es-PE"/>
        </w:rPr>
        <w:t>ŞI A CALITAŢII MEDIULUI</w:t>
      </w:r>
    </w:p>
    <w:p w14:paraId="6A5F9F7A" w14:textId="5862C853" w:rsidR="00820635" w:rsidRPr="00820635" w:rsidRDefault="00820635" w:rsidP="00820635">
      <w:pPr>
        <w:ind w:start="36pt"/>
        <w:jc w:val="center"/>
        <w:rPr>
          <w:b/>
          <w:noProof/>
          <w:sz w:val="24"/>
          <w:szCs w:val="24"/>
          <w:lang w:val="it-IT"/>
        </w:rPr>
      </w:pPr>
      <w:r w:rsidRPr="00820635">
        <w:rPr>
          <w:b/>
          <w:noProof/>
          <w:sz w:val="24"/>
          <w:szCs w:val="24"/>
          <w:lang w:val="it-IT"/>
        </w:rPr>
        <w:t>în intervalul 04.07.2022 ora 08.00 – 05.07.2022, ora 08.00</w:t>
      </w:r>
    </w:p>
    <w:p w14:paraId="79B83202" w14:textId="77777777" w:rsidR="00820635" w:rsidRPr="00820635" w:rsidRDefault="00820635" w:rsidP="00820635">
      <w:pPr>
        <w:ind w:start="36pt"/>
        <w:rPr>
          <w:noProof/>
          <w:sz w:val="28"/>
          <w:szCs w:val="28"/>
          <w:lang w:val="it-IT"/>
        </w:rPr>
      </w:pPr>
    </w:p>
    <w:p w14:paraId="2A6377D4" w14:textId="77777777" w:rsidR="00820635" w:rsidRPr="00820635" w:rsidRDefault="00820635" w:rsidP="00820635">
      <w:pPr>
        <w:keepNext/>
        <w:keepLines/>
        <w:tabs>
          <w:tab w:val="start" w:pos="36pt"/>
        </w:tabs>
        <w:spacing w:before="2pt" w:after="0pt"/>
        <w:ind w:start="36pt"/>
        <w:outlineLvl w:val="3"/>
        <w:rPr>
          <w:rFonts w:eastAsia="MS Gothic"/>
          <w:b/>
          <w:iCs/>
          <w:noProof/>
          <w:lang w:val="it-IT"/>
        </w:rPr>
      </w:pPr>
      <w:r w:rsidRPr="00820635">
        <w:rPr>
          <w:rFonts w:eastAsia="MS Gothic"/>
          <w:b/>
          <w:iCs/>
          <w:lang w:val="it-IT"/>
        </w:rPr>
        <w:t>I.</w:t>
      </w:r>
      <w:r w:rsidRPr="00820635">
        <w:rPr>
          <w:rFonts w:eastAsia="MS Gothic"/>
          <w:b/>
          <w:iCs/>
          <w:lang w:val="it-IT"/>
        </w:rPr>
        <w:tab/>
        <w:t>SITUAŢIA HIDROMETEOROLOGICĂ</w:t>
      </w:r>
    </w:p>
    <w:p w14:paraId="44F8D8A8" w14:textId="77777777" w:rsidR="00820635" w:rsidRPr="00820635" w:rsidRDefault="00820635" w:rsidP="00820635">
      <w:pPr>
        <w:spacing w:after="0pt"/>
        <w:ind w:start="36pt" w:end="0.75pt"/>
        <w:rPr>
          <w:b/>
          <w:u w:val="single"/>
          <w:lang w:val="it-IT"/>
        </w:rPr>
      </w:pPr>
      <w:r w:rsidRPr="00820635">
        <w:rPr>
          <w:b/>
          <w:noProof/>
          <w:lang w:val="it-IT"/>
        </w:rPr>
        <w:t xml:space="preserve">1. </w:t>
      </w:r>
      <w:r w:rsidRPr="00820635">
        <w:rPr>
          <w:b/>
          <w:u w:val="single"/>
          <w:lang w:val="it-IT"/>
        </w:rPr>
        <w:t>Situaţia și prognoza hidrologică pe râurile interioare și Dunăre, din 05.07.2022, ora 08.00</w:t>
      </w:r>
    </w:p>
    <w:p w14:paraId="199C7A4D" w14:textId="77777777" w:rsidR="00820635" w:rsidRPr="00820635" w:rsidRDefault="00820635" w:rsidP="00820635">
      <w:pPr>
        <w:spacing w:after="0pt"/>
        <w:ind w:start="36pt"/>
        <w:rPr>
          <w:lang w:val="it-IT"/>
        </w:rPr>
      </w:pPr>
      <w:r w:rsidRPr="00820635">
        <w:rPr>
          <w:b/>
          <w:u w:val="single"/>
          <w:lang w:val="it-IT"/>
        </w:rPr>
        <w:t>RÂURI:</w:t>
      </w:r>
      <w:r w:rsidRPr="00820635">
        <w:rPr>
          <w:lang w:val="it-IT"/>
        </w:rPr>
        <w:t xml:space="preserve"> </w:t>
      </w:r>
    </w:p>
    <w:p w14:paraId="230CAA93" w14:textId="77777777" w:rsidR="00820635" w:rsidRPr="00820635" w:rsidRDefault="00820635" w:rsidP="00820635">
      <w:pPr>
        <w:spacing w:after="0pt"/>
        <w:ind w:start="36pt"/>
        <w:rPr>
          <w:lang w:val="ro-RO"/>
        </w:rPr>
      </w:pPr>
      <w:r w:rsidRPr="00820635">
        <w:rPr>
          <w:b/>
          <w:lang w:val="ro-RO"/>
        </w:rPr>
        <w:t>I.N.H.G.A.</w:t>
      </w:r>
      <w:r w:rsidRPr="00820635">
        <w:rPr>
          <w:lang w:val="ro-RO"/>
        </w:rPr>
        <w:t xml:space="preserve"> a emis o </w:t>
      </w:r>
      <w:r w:rsidRPr="00820635">
        <w:rPr>
          <w:b/>
          <w:u w:val="single"/>
          <w:lang w:val="ro-RO"/>
        </w:rPr>
        <w:t>ATENŢIONARE Hidrologică, cod galben</w:t>
      </w:r>
      <w:r w:rsidRPr="00820635">
        <w:rPr>
          <w:lang w:val="ro-RO"/>
        </w:rPr>
        <w:t xml:space="preserve">, valabilă în intervalul </w:t>
      </w:r>
      <w:r w:rsidRPr="00820635">
        <w:rPr>
          <w:b/>
          <w:bCs/>
          <w:lang w:val="it-IT"/>
        </w:rPr>
        <w:t>04.07.2022, 12.00-24.00</w:t>
      </w:r>
      <w:r w:rsidRPr="00820635">
        <w:rPr>
          <w:lang w:val="ro-RO"/>
        </w:rPr>
        <w:t xml:space="preserve">, vizând </w:t>
      </w:r>
      <w:r w:rsidRPr="00820635">
        <w:rPr>
          <w:b/>
          <w:lang w:val="ro-RO"/>
        </w:rPr>
        <w:t xml:space="preserve">scurgeri importante pe versanţi, torenţi şi pâraie, viituri rapide pe râurile mici cu posibile efecte de inundaţii locale şi creşteri de debite şi niveluri pe unele râuri </w:t>
      </w:r>
      <w:r w:rsidRPr="00820635">
        <w:rPr>
          <w:lang w:val="ro-RO"/>
        </w:rPr>
        <w:t>din bazinele hidrografice</w:t>
      </w:r>
      <w:r w:rsidRPr="00820635">
        <w:rPr>
          <w:b/>
          <w:lang w:val="ro-RO"/>
        </w:rPr>
        <w:t xml:space="preserve"> </w:t>
      </w:r>
      <w:r w:rsidRPr="00820635">
        <w:rPr>
          <w:b/>
          <w:lang w:val="it-IT"/>
        </w:rPr>
        <w:t>Cerna, Desnăţui, Jiu, Olt, Argeş, Ialomiţa, Buzău şi Putna</w:t>
      </w:r>
      <w:r w:rsidRPr="00820635">
        <w:rPr>
          <w:b/>
          <w:lang w:val="ro-RO"/>
        </w:rPr>
        <w:t xml:space="preserve">, </w:t>
      </w:r>
      <w:r w:rsidRPr="00820635">
        <w:rPr>
          <w:lang w:val="ro-RO"/>
        </w:rPr>
        <w:t>cu posibile depăşiri ale</w:t>
      </w:r>
      <w:r w:rsidRPr="00820635">
        <w:rPr>
          <w:b/>
          <w:lang w:val="ro-RO"/>
        </w:rPr>
        <w:t xml:space="preserve"> COTELOR DE ATENŢIE</w:t>
      </w:r>
      <w:r w:rsidRPr="00820635">
        <w:rPr>
          <w:lang w:val="ro-RO"/>
        </w:rPr>
        <w:t>, astfel:</w:t>
      </w:r>
    </w:p>
    <w:p w14:paraId="37F891A2" w14:textId="77777777" w:rsidR="00820635" w:rsidRPr="00820635" w:rsidRDefault="00820635" w:rsidP="00820635">
      <w:pPr>
        <w:spacing w:after="0pt"/>
        <w:ind w:start="36pt"/>
        <w:rPr>
          <w:b/>
          <w:lang w:val="ro-RO"/>
        </w:rPr>
      </w:pPr>
      <w:r w:rsidRPr="00820635">
        <w:rPr>
          <w:b/>
          <w:lang w:val="ro-RO"/>
        </w:rPr>
        <w:t>COD GALBEN</w:t>
      </w:r>
    </w:p>
    <w:p w14:paraId="55F7D196" w14:textId="77777777" w:rsidR="00820635" w:rsidRPr="00820635" w:rsidRDefault="00820635" w:rsidP="00820635">
      <w:pPr>
        <w:spacing w:after="0pt"/>
        <w:ind w:start="36pt"/>
        <w:rPr>
          <w:bCs/>
          <w:lang w:val="ro-RO"/>
        </w:rPr>
      </w:pPr>
      <w:r w:rsidRPr="00820635">
        <w:rPr>
          <w:b/>
          <w:bCs/>
          <w:u w:val="single"/>
          <w:lang w:val="ro-RO"/>
        </w:rPr>
        <w:t>În intervalul 04.07.2022 ora 12:00 – 04.07.2022 ora 24:00</w:t>
      </w:r>
      <w:r w:rsidRPr="00820635">
        <w:rPr>
          <w:b/>
          <w:bCs/>
          <w:lang w:val="ro-RO"/>
        </w:rPr>
        <w:t xml:space="preserve"> </w:t>
      </w:r>
      <w:r w:rsidRPr="00820635">
        <w:rPr>
          <w:bCs/>
          <w:lang w:val="ro-RO"/>
        </w:rPr>
        <w:t>pe râurile din bazinele hidrografice: Cerna – bazin superior şi afluenţi bazin mijlociu şi inferior</w:t>
      </w:r>
      <w:r w:rsidRPr="00820635">
        <w:rPr>
          <w:b/>
          <w:bCs/>
          <w:lang w:val="ro-RO"/>
        </w:rPr>
        <w:t xml:space="preserve"> (judeţele: Gorj şi Caraş Severin)</w:t>
      </w:r>
      <w:r w:rsidRPr="00820635">
        <w:rPr>
          <w:bCs/>
          <w:lang w:val="ro-RO"/>
        </w:rPr>
        <w:t>, Desnăţui  – bazin superior şi afluenţi bazin mijlociu şi inferior</w:t>
      </w:r>
      <w:r w:rsidRPr="00820635">
        <w:rPr>
          <w:b/>
          <w:bCs/>
          <w:lang w:val="ro-RO"/>
        </w:rPr>
        <w:t xml:space="preserve"> (judeţele: Mehedinţi şi Dolj)</w:t>
      </w:r>
      <w:r w:rsidRPr="00820635">
        <w:rPr>
          <w:bCs/>
          <w:lang w:val="ro-RO"/>
        </w:rPr>
        <w:t xml:space="preserve">, Jiu – bazin amonte S.H. Sadu şi afluenţii aferenţi sectorului aval S.H. Sadu – amonte S.H. Rovinari, Gilort – bazin superior şi afluenţi bazin mijlociu şi inferior, Motru – bazin superior şi afluenţi bazin mijlociu şi inferior </w:t>
      </w:r>
      <w:r w:rsidRPr="00820635">
        <w:rPr>
          <w:b/>
          <w:bCs/>
          <w:lang w:val="ro-RO"/>
        </w:rPr>
        <w:t>(judeţele: Hunedoara, Gorj, Mehedinţi şi Dolj)</w:t>
      </w:r>
      <w:r w:rsidRPr="00820635">
        <w:rPr>
          <w:bCs/>
          <w:lang w:val="ro-RO"/>
        </w:rPr>
        <w:t xml:space="preserve">, Râul Negru – bazin superior şi afluenţi bazin mijlociu şi inferior </w:t>
      </w:r>
      <w:r w:rsidRPr="00820635">
        <w:rPr>
          <w:b/>
          <w:bCs/>
          <w:lang w:val="ro-RO"/>
        </w:rPr>
        <w:t>(judeţele: Covasna şi Braşov)</w:t>
      </w:r>
      <w:r w:rsidRPr="00820635">
        <w:rPr>
          <w:bCs/>
          <w:lang w:val="ro-RO"/>
        </w:rPr>
        <w:t xml:space="preserve">, Olt – afluenţii aferenţi sectorului aval S.H. Sebeş Olt </w:t>
      </w:r>
      <w:r w:rsidRPr="00820635">
        <w:rPr>
          <w:b/>
          <w:bCs/>
          <w:lang w:val="ro-RO"/>
        </w:rPr>
        <w:t>(judeţele: Sibiu, Vâlcea, Argeş, Gorj, Olt şi Dolj)</w:t>
      </w:r>
      <w:r w:rsidRPr="00820635">
        <w:rPr>
          <w:bCs/>
          <w:lang w:val="ro-RO"/>
        </w:rPr>
        <w:t xml:space="preserve">, Argeş – bazin superior, Dâmboviţa – bazin superior </w:t>
      </w:r>
      <w:r w:rsidRPr="00820635">
        <w:rPr>
          <w:b/>
          <w:bCs/>
          <w:lang w:val="ro-RO"/>
        </w:rPr>
        <w:t>(judeţele: Argeş şi Dâmboviţa)</w:t>
      </w:r>
      <w:r w:rsidRPr="00820635">
        <w:rPr>
          <w:bCs/>
          <w:lang w:val="ro-RO"/>
        </w:rPr>
        <w:t xml:space="preserve">, Ialomiţa – bazin amonte S.H. Moroeni şi afluenţii aferenţi sectorului aval S.H. Moroeni – amonte S.H. Siliştea Snagovului </w:t>
      </w:r>
      <w:r w:rsidRPr="00820635">
        <w:rPr>
          <w:b/>
          <w:bCs/>
          <w:lang w:val="ro-RO"/>
        </w:rPr>
        <w:t>(judeţele: Dâmboviţa, Prahova şi Ilfov)</w:t>
      </w:r>
      <w:r w:rsidRPr="00820635">
        <w:rPr>
          <w:bCs/>
          <w:lang w:val="ro-RO"/>
        </w:rPr>
        <w:t xml:space="preserve">, Prahova – bazin superior şi afluenţi bazin mijlociu şi inferior </w:t>
      </w:r>
      <w:r w:rsidRPr="00820635">
        <w:rPr>
          <w:b/>
          <w:bCs/>
          <w:lang w:val="ro-RO"/>
        </w:rPr>
        <w:t>(judeţele: Prahova şi Buzău)</w:t>
      </w:r>
      <w:r w:rsidRPr="00820635">
        <w:rPr>
          <w:bCs/>
          <w:lang w:val="ro-RO"/>
        </w:rPr>
        <w:t xml:space="preserve">, Buzău – bazin amonte Ac. Siriu şi afluenţii aferenţi sectorului aval Ac. Siriu – amonte S.H. Baniţa </w:t>
      </w:r>
      <w:r w:rsidRPr="00820635">
        <w:rPr>
          <w:b/>
          <w:bCs/>
          <w:lang w:val="ro-RO"/>
        </w:rPr>
        <w:t>(judeţele: Braşov, Covasna, Buzău şi Prahova)</w:t>
      </w:r>
      <w:r w:rsidRPr="00820635">
        <w:rPr>
          <w:bCs/>
          <w:lang w:val="ro-RO"/>
        </w:rPr>
        <w:t xml:space="preserve">, Putna – bazin superior şi afluenţi bazin mijlociu şi inferior </w:t>
      </w:r>
      <w:r w:rsidRPr="00820635">
        <w:rPr>
          <w:b/>
          <w:bCs/>
          <w:lang w:val="ro-RO"/>
        </w:rPr>
        <w:t>(judeţul Vrancea)</w:t>
      </w:r>
      <w:r w:rsidRPr="00820635">
        <w:rPr>
          <w:bCs/>
          <w:lang w:val="ro-RO"/>
        </w:rPr>
        <w:t>.</w:t>
      </w:r>
    </w:p>
    <w:p w14:paraId="1F304A40" w14:textId="77777777" w:rsidR="00820635" w:rsidRPr="00820635" w:rsidRDefault="00820635" w:rsidP="00820635">
      <w:pPr>
        <w:spacing w:after="0pt"/>
        <w:ind w:start="36pt"/>
        <w:rPr>
          <w:b/>
          <w:bCs/>
          <w:lang w:val="ro-RO"/>
        </w:rPr>
      </w:pPr>
      <w:r w:rsidRPr="00820635">
        <w:rPr>
          <w:b/>
          <w:bCs/>
          <w:lang w:val="ro-RO"/>
        </w:rPr>
        <w:t>Atenţionarea Hidrologică vizează în principal fenomenele de scurgeri importante pe versanţi, torenţi, pâraie, viituri rapide pe râurile mici cu posibile efecte de inundaţii locale, care se pot produce cu probabilitate şi intensitate mai mare pe unele râuri mici din judeţele: Sibiu, Vâlcea, Gorj şi Argeş.</w:t>
      </w:r>
    </w:p>
    <w:p w14:paraId="1A9D3C2A" w14:textId="77777777" w:rsidR="00820635" w:rsidRPr="00820635" w:rsidRDefault="00820635" w:rsidP="00820635">
      <w:pPr>
        <w:spacing w:after="0pt"/>
        <w:ind w:start="36pt"/>
        <w:rPr>
          <w:sz w:val="16"/>
          <w:szCs w:val="16"/>
          <w:lang w:val="ro-RO"/>
        </w:rPr>
      </w:pPr>
    </w:p>
    <w:p w14:paraId="1D19D29A" w14:textId="77777777" w:rsidR="00820635" w:rsidRPr="00820635" w:rsidRDefault="00820635" w:rsidP="00820635">
      <w:pPr>
        <w:spacing w:after="0pt"/>
        <w:ind w:start="36pt"/>
        <w:rPr>
          <w:i/>
          <w:lang w:val="ro-RO"/>
        </w:rPr>
      </w:pPr>
      <w:r w:rsidRPr="00820635">
        <w:rPr>
          <w:lang w:val="ro-RO"/>
        </w:rPr>
        <w:t>Aceast mesaj a fost transmis de către Centrul Operativ pentru Situaţii de Urgenţă al Ministerului Mediului, Apelor şi Pădurilor către</w:t>
      </w:r>
      <w:r w:rsidRPr="00820635">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2B13265" w14:textId="77777777" w:rsidR="00820635" w:rsidRPr="00820635" w:rsidRDefault="00820635" w:rsidP="00820635">
      <w:pPr>
        <w:numPr>
          <w:ilvl w:val="0"/>
          <w:numId w:val="46"/>
        </w:numPr>
        <w:spacing w:after="0pt"/>
        <w:ind w:start="36pt" w:firstLine="0pt"/>
        <w:rPr>
          <w:i/>
          <w:lang w:val="ro-RO"/>
        </w:rPr>
      </w:pPr>
      <w:r w:rsidRPr="00820635">
        <w:rPr>
          <w:lang w:val="ro-RO"/>
        </w:rPr>
        <w:lastRenderedPageBreak/>
        <w:t>-</w:t>
      </w:r>
      <w:r w:rsidRPr="00820635">
        <w:rPr>
          <w:i/>
          <w:lang w:val="ro-RO"/>
        </w:rPr>
        <w:t xml:space="preserve"> ARGEŞ, BRAŞOV, BUZĂU, CARAŞ-SEVERIN, COVASNA, DÂMBOVIŢA, DOLJ, GORJ, HUNEDOARA, MEHEDINŢI, OLT, PRAHOVA, SIBIU, VÂLCEA, VRANCEA şi ILFOV – ATENŢIONARE Hidrologică, cod Galben</w:t>
      </w:r>
    </w:p>
    <w:p w14:paraId="62E6F500" w14:textId="77777777" w:rsidR="00820635" w:rsidRPr="00820635" w:rsidRDefault="00820635" w:rsidP="00820635">
      <w:pPr>
        <w:spacing w:after="0pt"/>
        <w:ind w:start="36pt"/>
        <w:rPr>
          <w:lang w:val="ro-RO"/>
        </w:rPr>
      </w:pPr>
    </w:p>
    <w:p w14:paraId="5151F690" w14:textId="77777777" w:rsidR="00820635" w:rsidRPr="00820635" w:rsidRDefault="00820635" w:rsidP="00820635">
      <w:pPr>
        <w:spacing w:after="0pt"/>
        <w:ind w:start="36pt"/>
        <w:rPr>
          <w:lang w:val="ro-RO"/>
        </w:rPr>
      </w:pPr>
      <w:r w:rsidRPr="00820635">
        <w:rPr>
          <w:b/>
          <w:lang w:val="ro-RO"/>
        </w:rPr>
        <w:t>Debitele au fost în creştere</w:t>
      </w:r>
      <w:r w:rsidRPr="00820635">
        <w:rPr>
          <w:lang w:val="ro-RO"/>
        </w:rPr>
        <w:t xml:space="preserve"> ca urmare a precipitațiilor căzute în interval, sub formă de aversă și propagării, pe râurile din bazinele hidrografice: Jiu, Olt, bazinele superioare şi mijlocii ale râurilor: Mureş,  Argeş, bazinele superioare ale Cernei, Vedei, Ialomiței, Trotuşului, Putnei, Rm. Sărat, Buzăului şi doar prin propagare pe cursurile superioare ale Siretului şi Prutului.</w:t>
      </w:r>
    </w:p>
    <w:p w14:paraId="506CE2EE" w14:textId="77777777" w:rsidR="00820635" w:rsidRPr="00820635" w:rsidRDefault="00820635" w:rsidP="00820635">
      <w:pPr>
        <w:spacing w:after="0pt"/>
        <w:ind w:start="36pt"/>
        <w:rPr>
          <w:lang w:val="ro-RO"/>
        </w:rPr>
      </w:pPr>
      <w:r w:rsidRPr="00820635">
        <w:rPr>
          <w:lang w:val="ro-RO"/>
        </w:rPr>
        <w:t>Creşteri izolate de niveluri şi debite ca urmare a precipitațiilor căzute în interval s-au produs şi pe unele râuri din bazinul Bârladului.</w:t>
      </w:r>
    </w:p>
    <w:p w14:paraId="7C4A9E85" w14:textId="77777777" w:rsidR="00820635" w:rsidRPr="00820635" w:rsidRDefault="00820635" w:rsidP="00820635">
      <w:pPr>
        <w:spacing w:after="0pt"/>
        <w:ind w:start="36pt"/>
        <w:rPr>
          <w:lang w:val="ro-RO"/>
        </w:rPr>
      </w:pPr>
      <w:r w:rsidRPr="00820635">
        <w:rPr>
          <w:lang w:val="ro-RO"/>
        </w:rPr>
        <w:t>Pe celelalte râuri debitele au fost relativ staționare, exceptând râurile din bazinele hidrografice: Vișeu, Iza, Barcău, Crişuri, Timiş, Suceava, Moldova, Bistrița şi în bazinul mijlociu şi inferior al Mureşului, unde vor fi în scădere.</w:t>
      </w:r>
    </w:p>
    <w:p w14:paraId="55B06141" w14:textId="77777777" w:rsidR="00820635" w:rsidRPr="00820635" w:rsidRDefault="00820635" w:rsidP="00820635">
      <w:pPr>
        <w:spacing w:after="0pt"/>
        <w:ind w:start="36pt"/>
        <w:rPr>
          <w:lang w:val="ro-RO"/>
        </w:rPr>
      </w:pPr>
      <w:r w:rsidRPr="00820635">
        <w:rPr>
          <w:lang w:val="ro-RO"/>
        </w:rPr>
        <w:t>Debitele medii zilnice se situează la valori sub mediile multianuale lunare, cu coeficienţi moduli cuprinşi între 30-50%, mai mari (50-90% din normalele lunare) pe râurile din bazinele hidrografice: Someș, Suceava, pe afluenții Prahovei, pe cursurile superioare ale Moldovei, Bistriței Trotuşului, Buzăului şi mai mici (sub 30%) pe râurile din bazinele hidrografice: Iza, Tur, Lăpuș, Crasna, Barcău, Crișul Negru, Crișul Alb, Arieș, Târnave, Bistra, Moravița, Nera, Cerna, Siret (exceptând Suceava, cursurile superioare ale Moldovei, Bistriței, Trotuşului şi Buzăului), cursurile superioare şi mijlocii ale Vedei şi Argeşului, pe unii afluenţi ai Oltului inferior şi pe unele râuri din Dobrogea.</w:t>
      </w:r>
    </w:p>
    <w:p w14:paraId="6A8FEE13" w14:textId="77777777" w:rsidR="00820635" w:rsidRPr="00820635" w:rsidRDefault="00820635" w:rsidP="00820635">
      <w:pPr>
        <w:spacing w:after="0pt"/>
        <w:ind w:start="36pt"/>
        <w:rPr>
          <w:lang w:val="ro-RO"/>
        </w:rPr>
      </w:pPr>
      <w:r w:rsidRPr="00820635">
        <w:rPr>
          <w:lang w:val="ro-RO"/>
        </w:rPr>
        <w:t xml:space="preserve">În interval au fost emise trei </w:t>
      </w:r>
      <w:r w:rsidRPr="00820635">
        <w:rPr>
          <w:b/>
          <w:lang w:val="ro-RO"/>
        </w:rPr>
        <w:t>ATENȚIONĂRI HIDROLOGICE</w:t>
      </w:r>
      <w:r w:rsidRPr="00820635">
        <w:rPr>
          <w:lang w:val="ro-RO"/>
        </w:rPr>
        <w:t xml:space="preserve"> pentru fenomene imediate.</w:t>
      </w:r>
    </w:p>
    <w:p w14:paraId="2EAD4B96" w14:textId="77777777" w:rsidR="00820635" w:rsidRPr="00820635" w:rsidRDefault="00820635" w:rsidP="00820635">
      <w:pPr>
        <w:spacing w:after="0pt"/>
        <w:ind w:start="36pt"/>
        <w:rPr>
          <w:lang w:val="ro-RO"/>
        </w:rPr>
      </w:pPr>
      <w:r w:rsidRPr="00820635">
        <w:rPr>
          <w:lang w:val="ro-RO"/>
        </w:rPr>
        <w:t xml:space="preserve">A fost în vigoare </w:t>
      </w:r>
      <w:r w:rsidRPr="00820635">
        <w:rPr>
          <w:b/>
          <w:lang w:val="ro-RO"/>
        </w:rPr>
        <w:t>ATENȚIONAREA HIDROLOGICĂ</w:t>
      </w:r>
      <w:r w:rsidRPr="00820635">
        <w:rPr>
          <w:lang w:val="ro-RO"/>
        </w:rPr>
        <w:t xml:space="preserve"> nr. 35 din 04.07.2022 până la ora 24:00.</w:t>
      </w:r>
    </w:p>
    <w:p w14:paraId="4939768F" w14:textId="77777777" w:rsidR="00820635" w:rsidRPr="00820635" w:rsidRDefault="00820635" w:rsidP="00820635">
      <w:pPr>
        <w:spacing w:after="0pt"/>
        <w:ind w:start="36pt"/>
        <w:rPr>
          <w:lang w:val="ro-RO"/>
        </w:rPr>
      </w:pPr>
    </w:p>
    <w:p w14:paraId="3C862736" w14:textId="77777777" w:rsidR="00820635" w:rsidRPr="00820635" w:rsidRDefault="00820635" w:rsidP="00820635">
      <w:pPr>
        <w:spacing w:after="0pt"/>
        <w:ind w:start="36pt"/>
        <w:rPr>
          <w:lang w:val="ro-RO"/>
        </w:rPr>
      </w:pPr>
      <w:r w:rsidRPr="00820635">
        <w:rPr>
          <w:b/>
          <w:lang w:val="ro-RO"/>
        </w:rPr>
        <w:t>Debitele vor fi în creştere</w:t>
      </w:r>
      <w:r w:rsidRPr="00820635">
        <w:rPr>
          <w:lang w:val="ro-RO"/>
        </w:rPr>
        <w:t xml:space="preserve"> ca urmare a precipitațiilor prognozate, sub formă de aversă și propagării, pe râurile din bazinele hidrografice: Crasna, Barcău, Crişuri, Arieş, Bega, Timiş, Bârzava, Moravița, Caraş, Nera, Cerna, Jiu şi doar prin propagare pe cursurile superioare ale Siretului şi Prutului, cursurile mijlocii şi inferioare ale râurilor: Vedea, Argeş, Ialomița, Trotuş, Putna, Rm. Sărat, Buzău, în bazinul mijlociu şi inferior al Oltului, pe cursul mijlociu al Mureşului şi pe cursurile inferioare ale Târnavelor.</w:t>
      </w:r>
    </w:p>
    <w:p w14:paraId="019B259A" w14:textId="77777777" w:rsidR="00820635" w:rsidRPr="00820635" w:rsidRDefault="00820635" w:rsidP="00820635">
      <w:pPr>
        <w:spacing w:after="0pt"/>
        <w:ind w:start="36pt"/>
        <w:rPr>
          <w:lang w:val="ro-RO"/>
        </w:rPr>
      </w:pPr>
      <w:r w:rsidRPr="00820635">
        <w:rPr>
          <w:lang w:val="ro-RO"/>
        </w:rPr>
        <w:t>Pe celelalte râuri debitele vor fi în uşoară scădere, exceptând râurile din bazinele Someş, Bârlad, Prut (exceptând cursul superior), pe cursul mijlociu şi inferior al Siretului şi pe râurile din Dobrogea, unde vor fi relativ staționare.</w:t>
      </w:r>
    </w:p>
    <w:p w14:paraId="37FE3666" w14:textId="77777777" w:rsidR="00820635" w:rsidRPr="00820635" w:rsidRDefault="00820635" w:rsidP="00820635">
      <w:pPr>
        <w:spacing w:after="0pt"/>
        <w:ind w:start="36pt"/>
        <w:rPr>
          <w:lang w:val="ro-RO"/>
        </w:rPr>
      </w:pPr>
      <w:r w:rsidRPr="00820635">
        <w:rPr>
          <w:lang w:val="ro-RO"/>
        </w:rPr>
        <w:t>Sunt posibile scurgeri importante pe versanţi, torenţi şi pâraie, viituri rapide pe râurile mici cu posibile efecte de inundaţii locale şi creşteri mai importante de debite pe unele râuri mici din zonele de deal și munte, mai ales pe cele din jumătatea de vest a țării, ca urmare a precipitațiilor prognozate, sub formă de aversă, cu caracter torențial și mai însemnate cantitativ.</w:t>
      </w:r>
    </w:p>
    <w:p w14:paraId="2E79BC67" w14:textId="77777777" w:rsidR="00820635" w:rsidRPr="00820635" w:rsidRDefault="00820635" w:rsidP="00820635">
      <w:pPr>
        <w:spacing w:after="0pt"/>
        <w:ind w:start="36pt"/>
        <w:rPr>
          <w:lang w:val="ro-RO"/>
        </w:rPr>
      </w:pPr>
    </w:p>
    <w:p w14:paraId="0F3D7617" w14:textId="77777777" w:rsidR="00820635" w:rsidRPr="00820635" w:rsidRDefault="00820635" w:rsidP="00820635">
      <w:pPr>
        <w:spacing w:after="0pt"/>
        <w:ind w:start="36pt"/>
        <w:rPr>
          <w:lang w:val="ro-RO"/>
        </w:rPr>
      </w:pPr>
    </w:p>
    <w:p w14:paraId="43E80C73" w14:textId="77777777" w:rsidR="00820635" w:rsidRPr="00820635" w:rsidRDefault="00820635" w:rsidP="00820635">
      <w:pPr>
        <w:spacing w:after="0pt"/>
        <w:ind w:start="36pt"/>
        <w:rPr>
          <w:rFonts w:ascii="Courier New" w:hAnsi="Courier New" w:cs="Courier New"/>
          <w:sz w:val="20"/>
          <w:szCs w:val="20"/>
          <w:lang w:val="ro-RO"/>
        </w:rPr>
      </w:pPr>
      <w:r w:rsidRPr="00820635">
        <w:rPr>
          <w:b/>
          <w:u w:val="single"/>
          <w:lang w:val="it-IT"/>
        </w:rPr>
        <w:t>DUNARE:</w:t>
      </w:r>
    </w:p>
    <w:p w14:paraId="3832652E" w14:textId="77777777" w:rsidR="00820635" w:rsidRPr="00820635" w:rsidRDefault="00820635" w:rsidP="00820635">
      <w:pPr>
        <w:spacing w:after="0pt"/>
        <w:ind w:start="36pt"/>
        <w:rPr>
          <w:b/>
          <w:lang w:val="ro-RO"/>
        </w:rPr>
      </w:pPr>
      <w:r w:rsidRPr="00820635">
        <w:rPr>
          <w:b/>
          <w:lang w:val="ro-RO"/>
        </w:rPr>
        <w:t>Debitul la intrarea în țară (secțiunea Baziaș) în intervalul 04.07.2022 – 05.07.2022 a fost în creștere, având valoarea de 3000 m</w:t>
      </w:r>
      <w:r w:rsidRPr="00820635">
        <w:rPr>
          <w:b/>
          <w:vertAlign w:val="superscript"/>
          <w:lang w:val="ro-RO"/>
        </w:rPr>
        <w:t>3</w:t>
      </w:r>
      <w:r w:rsidRPr="00820635">
        <w:rPr>
          <w:b/>
          <w:lang w:val="ro-RO"/>
        </w:rPr>
        <w:t>/s,</w:t>
      </w:r>
      <w:r w:rsidRPr="00820635">
        <w:rPr>
          <w:lang w:val="ro-RO"/>
        </w:rPr>
        <w:t xml:space="preserve"> sub media multianuală a lunii </w:t>
      </w:r>
      <w:r w:rsidRPr="00820635">
        <w:rPr>
          <w:b/>
          <w:lang w:val="ro-RO"/>
        </w:rPr>
        <w:t>iulie (5350 m</w:t>
      </w:r>
      <w:r w:rsidRPr="00820635">
        <w:rPr>
          <w:b/>
          <w:vertAlign w:val="superscript"/>
          <w:lang w:val="ro-RO"/>
        </w:rPr>
        <w:t>3</w:t>
      </w:r>
      <w:r w:rsidRPr="00820635">
        <w:rPr>
          <w:b/>
          <w:lang w:val="ro-RO"/>
        </w:rPr>
        <w:t>/s).</w:t>
      </w:r>
    </w:p>
    <w:p w14:paraId="0060618B" w14:textId="77777777" w:rsidR="00820635" w:rsidRPr="00820635" w:rsidRDefault="00820635" w:rsidP="00820635">
      <w:pPr>
        <w:spacing w:after="0pt"/>
        <w:ind w:start="36pt"/>
        <w:rPr>
          <w:lang w:val="ro-RO"/>
        </w:rPr>
      </w:pPr>
      <w:r w:rsidRPr="00820635">
        <w:rPr>
          <w:lang w:val="ro-RO"/>
        </w:rPr>
        <w:lastRenderedPageBreak/>
        <w:t>În aval de Porţile de Fier debitele au fost în creștere pe sectorul Gruia – Calafat, în scădere pe sectoarele Bechet – Zimnicea și Cernavodă – Tulcea și relativ staționare pe sectorul Giurgiu – Călărași.</w:t>
      </w:r>
    </w:p>
    <w:p w14:paraId="0C8ABE15" w14:textId="77777777" w:rsidR="00820635" w:rsidRPr="00820635" w:rsidRDefault="00820635" w:rsidP="00820635">
      <w:pPr>
        <w:spacing w:after="0pt"/>
        <w:ind w:start="36pt"/>
        <w:rPr>
          <w:lang w:val="ro-RO"/>
        </w:rPr>
      </w:pPr>
    </w:p>
    <w:p w14:paraId="41AAE207" w14:textId="77777777" w:rsidR="00820635" w:rsidRPr="00820635" w:rsidRDefault="00820635" w:rsidP="00820635">
      <w:pPr>
        <w:tabs>
          <w:tab w:val="start" w:pos="364.50pt"/>
        </w:tabs>
        <w:spacing w:after="0pt"/>
        <w:ind w:start="36pt"/>
        <w:rPr>
          <w:b/>
          <w:lang w:val="ro-RO"/>
        </w:rPr>
      </w:pPr>
      <w:r w:rsidRPr="00820635">
        <w:rPr>
          <w:b/>
          <w:lang w:val="ro-RO"/>
        </w:rPr>
        <w:t>Debitul la intrarea în țară (secțiunea Baziaș) va fi staționar (3000 m</w:t>
      </w:r>
      <w:r w:rsidRPr="00820635">
        <w:rPr>
          <w:b/>
          <w:vertAlign w:val="superscript"/>
          <w:lang w:val="ro-RO"/>
        </w:rPr>
        <w:t>3</w:t>
      </w:r>
      <w:r w:rsidRPr="00820635">
        <w:rPr>
          <w:b/>
          <w:lang w:val="ro-RO"/>
        </w:rPr>
        <w:t>/s).</w:t>
      </w:r>
    </w:p>
    <w:p w14:paraId="6BB770DA" w14:textId="717609CC" w:rsidR="00820635" w:rsidRPr="00820635" w:rsidRDefault="00820635" w:rsidP="00820635">
      <w:pPr>
        <w:tabs>
          <w:tab w:val="start" w:pos="364.50pt"/>
        </w:tabs>
        <w:spacing w:after="0pt"/>
        <w:ind w:start="36pt"/>
        <w:rPr>
          <w:lang w:val="ro-RO"/>
        </w:rPr>
      </w:pPr>
      <w:r w:rsidRPr="00820635">
        <w:rPr>
          <w:lang w:val="ro-RO"/>
        </w:rPr>
        <w:t>În aval de Porțile de Fier debitele vor fi în creștere pe sectorul Gruia – Zimnicea, staționare pe sectorul Giurgiu – Hârșova și în scădere pe sectorul Vadu Oii – Tulcea.</w:t>
      </w:r>
    </w:p>
    <w:p w14:paraId="77715553" w14:textId="77777777" w:rsidR="00820635" w:rsidRPr="00820635" w:rsidRDefault="00820635" w:rsidP="00820635">
      <w:pPr>
        <w:tabs>
          <w:tab w:val="start" w:pos="364.50pt"/>
        </w:tabs>
        <w:spacing w:after="0pt"/>
        <w:ind w:start="36pt"/>
        <w:rPr>
          <w:lang w:val="ro-RO"/>
        </w:rPr>
      </w:pPr>
    </w:p>
    <w:p w14:paraId="51E3545A" w14:textId="77777777" w:rsidR="00820635" w:rsidRPr="00820635" w:rsidRDefault="00820635" w:rsidP="00820635">
      <w:pPr>
        <w:tabs>
          <w:tab w:val="start" w:pos="364.50pt"/>
        </w:tabs>
        <w:spacing w:after="0pt"/>
        <w:ind w:start="36pt"/>
        <w:rPr>
          <w:lang w:val="ro-RO"/>
        </w:rPr>
      </w:pPr>
    </w:p>
    <w:p w14:paraId="1927DCA3" w14:textId="77777777" w:rsidR="00820635" w:rsidRPr="00820635" w:rsidRDefault="00820635" w:rsidP="00820635">
      <w:pPr>
        <w:spacing w:after="0pt"/>
        <w:ind w:start="36pt"/>
        <w:rPr>
          <w:b/>
          <w:spacing w:val="-2"/>
          <w:u w:val="single"/>
          <w:lang w:val="it-IT"/>
        </w:rPr>
      </w:pPr>
      <w:r w:rsidRPr="00820635">
        <w:rPr>
          <w:b/>
          <w:spacing w:val="-2"/>
          <w:lang w:val="ro-RO"/>
        </w:rPr>
        <w:t>2.</w:t>
      </w:r>
      <w:r w:rsidRPr="00820635">
        <w:rPr>
          <w:bCs/>
          <w:spacing w:val="-2"/>
          <w:lang w:val="ro-RO"/>
        </w:rPr>
        <w:t xml:space="preserve"> </w:t>
      </w:r>
      <w:r w:rsidRPr="00820635">
        <w:rPr>
          <w:b/>
          <w:spacing w:val="-2"/>
          <w:u w:val="single"/>
          <w:lang w:val="ro-RO"/>
        </w:rPr>
        <w:t xml:space="preserve">Situaţia meteorologică în intervalul </w:t>
      </w:r>
      <w:r w:rsidRPr="00820635">
        <w:rPr>
          <w:b/>
          <w:u w:val="single"/>
          <w:lang w:val="it-IT"/>
        </w:rPr>
        <w:t>04.07.2022</w:t>
      </w:r>
      <w:r w:rsidRPr="00820635">
        <w:rPr>
          <w:b/>
          <w:spacing w:val="-2"/>
          <w:u w:val="single"/>
          <w:lang w:val="ro-RO"/>
        </w:rPr>
        <w:t xml:space="preserve">, ora 08.00 – </w:t>
      </w:r>
      <w:r w:rsidRPr="00820635">
        <w:rPr>
          <w:b/>
          <w:u w:val="single"/>
          <w:lang w:val="it-IT"/>
        </w:rPr>
        <w:t>05.07.2022</w:t>
      </w:r>
      <w:r w:rsidRPr="00820635">
        <w:rPr>
          <w:b/>
          <w:spacing w:val="-2"/>
          <w:u w:val="single"/>
          <w:lang w:val="it-IT"/>
        </w:rPr>
        <w:t>, ora 08.00</w:t>
      </w:r>
    </w:p>
    <w:p w14:paraId="294807D2" w14:textId="77777777" w:rsidR="00820635" w:rsidRPr="00820635" w:rsidRDefault="00820635" w:rsidP="00820635">
      <w:pPr>
        <w:spacing w:after="0pt"/>
        <w:ind w:start="36pt"/>
        <w:rPr>
          <w:b/>
          <w:u w:val="single"/>
          <w:lang w:val="it-IT"/>
        </w:rPr>
      </w:pPr>
      <w:r w:rsidRPr="00820635">
        <w:rPr>
          <w:b/>
          <w:lang w:val="it-IT"/>
        </w:rPr>
        <w:t>A.N.M.</w:t>
      </w:r>
      <w:r w:rsidRPr="00820635">
        <w:rPr>
          <w:b/>
          <w:lang w:val="ro-RO"/>
        </w:rPr>
        <w:t xml:space="preserve"> </w:t>
      </w:r>
      <w:r w:rsidRPr="00820635">
        <w:rPr>
          <w:lang w:val="it-IT"/>
        </w:rPr>
        <w:t xml:space="preserve">a emis </w:t>
      </w:r>
      <w:r w:rsidRPr="00820635">
        <w:rPr>
          <w:b/>
          <w:lang w:val="it-IT"/>
        </w:rPr>
        <w:t xml:space="preserve">o </w:t>
      </w:r>
      <w:r w:rsidRPr="00820635">
        <w:rPr>
          <w:b/>
          <w:u w:val="single"/>
          <w:lang w:val="it-IT"/>
        </w:rPr>
        <w:t>ATENŢIONARE Meteorologică, cod galben AVERTIZARE Meteorologică, cod Portocaliu</w:t>
      </w:r>
      <w:r w:rsidRPr="00820635">
        <w:rPr>
          <w:b/>
          <w:lang w:val="it-IT"/>
        </w:rPr>
        <w:t>:</w:t>
      </w:r>
      <w:r w:rsidRPr="00820635">
        <w:rPr>
          <w:b/>
          <w:u w:val="single"/>
          <w:lang w:val="it-IT"/>
        </w:rPr>
        <w:t xml:space="preserve"> </w:t>
      </w:r>
    </w:p>
    <w:p w14:paraId="4B60DC61" w14:textId="77777777" w:rsidR="00820635" w:rsidRPr="00820635" w:rsidRDefault="00820635" w:rsidP="00820635">
      <w:pPr>
        <w:spacing w:after="0pt"/>
        <w:ind w:start="36pt"/>
        <w:rPr>
          <w:b/>
          <w:u w:val="single"/>
          <w:lang w:val="it-IT"/>
        </w:rPr>
      </w:pPr>
      <w:r w:rsidRPr="00820635">
        <w:rPr>
          <w:b/>
          <w:u w:val="single"/>
          <w:lang w:val="it-IT"/>
        </w:rPr>
        <w:t>Mesaj1</w:t>
      </w:r>
    </w:p>
    <w:p w14:paraId="5DF34DF4" w14:textId="77777777" w:rsidR="00820635" w:rsidRPr="00820635" w:rsidRDefault="00820635" w:rsidP="00820635">
      <w:pPr>
        <w:spacing w:after="0pt"/>
        <w:ind w:start="36pt"/>
        <w:rPr>
          <w:bCs/>
          <w:iCs/>
          <w:lang w:val="ro-RO"/>
        </w:rPr>
      </w:pPr>
      <w:r w:rsidRPr="00820635">
        <w:rPr>
          <w:b/>
          <w:u w:val="single"/>
          <w:lang w:val="it-IT"/>
        </w:rPr>
        <w:t xml:space="preserve">ATENŢIONARE Meteorologică, cod galben - </w:t>
      </w:r>
      <w:r w:rsidRPr="00820635">
        <w:rPr>
          <w:bCs/>
          <w:lang w:val="it-IT"/>
        </w:rPr>
        <w:t xml:space="preserve">valabilă în intervalul </w:t>
      </w:r>
      <w:r w:rsidRPr="00820635">
        <w:rPr>
          <w:b/>
          <w:bCs/>
          <w:lang w:val="ro-RO"/>
        </w:rPr>
        <w:t>04/05.07.2022</w:t>
      </w:r>
      <w:r w:rsidRPr="00820635">
        <w:rPr>
          <w:bCs/>
          <w:lang w:val="it-IT"/>
        </w:rPr>
        <w:t>, vizând</w:t>
      </w:r>
      <w:r w:rsidRPr="00820635">
        <w:rPr>
          <w:b/>
          <w:bCs/>
          <w:lang w:val="it-IT"/>
        </w:rPr>
        <w:t xml:space="preserve"> </w:t>
      </w:r>
      <w:r w:rsidRPr="00820635">
        <w:rPr>
          <w:b/>
          <w:bCs/>
          <w:lang w:val="ro-RO"/>
        </w:rPr>
        <w:t>val de căldură și disconfort termic ridicat</w:t>
      </w:r>
      <w:r w:rsidRPr="00820635">
        <w:rPr>
          <w:b/>
          <w:lang w:val="it-IT"/>
        </w:rPr>
        <w:t xml:space="preserve">, </w:t>
      </w:r>
      <w:r w:rsidRPr="00820635">
        <w:rPr>
          <w:lang w:val="it-IT"/>
        </w:rPr>
        <w:t xml:space="preserve">conform căreia: </w:t>
      </w:r>
      <w:r w:rsidRPr="00820635">
        <w:rPr>
          <w:bCs/>
          <w:iCs/>
          <w:color w:val="000000"/>
          <w:lang w:val="ro-RO"/>
        </w:rPr>
        <w:t>În intervalul menționat valul de căldură se va menține în toate regiunile, iar disconfortul termic va fi ridicat în zonele de câmpie și de podiș, unde indicele temperatură-umezeală (ITU) va depăși pragul critic de 80 de unități. În general temperaturile maxime vor fi cuprinse între 33 și 36 de grade, iar cele minime între 17 și 20 de grade.</w:t>
      </w:r>
    </w:p>
    <w:p w14:paraId="5A0265E0" w14:textId="77777777" w:rsidR="00820635" w:rsidRPr="00820635" w:rsidRDefault="00820635" w:rsidP="00820635">
      <w:pPr>
        <w:spacing w:after="0pt"/>
        <w:ind w:start="36pt"/>
        <w:rPr>
          <w:bCs/>
          <w:i/>
          <w:iCs/>
          <w:color w:val="000000"/>
          <w:lang w:val="ro-RO"/>
        </w:rPr>
      </w:pPr>
      <w:r w:rsidRPr="00820635">
        <w:rPr>
          <w:b/>
          <w:u w:val="single"/>
          <w:lang w:val="ro-RO"/>
        </w:rPr>
        <w:t xml:space="preserve">AVERTIZARE Meteorologică, cod portocaliu - </w:t>
      </w:r>
      <w:r w:rsidRPr="00820635">
        <w:rPr>
          <w:bCs/>
          <w:lang w:val="ro-RO"/>
        </w:rPr>
        <w:t xml:space="preserve">valabilă în intervalul </w:t>
      </w:r>
      <w:r w:rsidRPr="00820635">
        <w:rPr>
          <w:b/>
          <w:bCs/>
          <w:lang w:val="ro-RO"/>
        </w:rPr>
        <w:t>04/05.07.2022</w:t>
      </w:r>
      <w:r w:rsidRPr="00820635">
        <w:rPr>
          <w:bCs/>
          <w:lang w:val="ro-RO"/>
        </w:rPr>
        <w:t>, vizând</w:t>
      </w:r>
      <w:r w:rsidRPr="00820635">
        <w:rPr>
          <w:b/>
          <w:bCs/>
          <w:lang w:val="ro-RO"/>
        </w:rPr>
        <w:t xml:space="preserve"> val de căldură în intensificare și disconfort termic accentuat</w:t>
      </w:r>
      <w:r w:rsidRPr="00820635">
        <w:rPr>
          <w:b/>
          <w:lang w:val="ro-RO"/>
        </w:rPr>
        <w:t xml:space="preserve">, </w:t>
      </w:r>
      <w:r w:rsidRPr="00820635">
        <w:rPr>
          <w:lang w:val="ro-RO"/>
        </w:rPr>
        <w:t xml:space="preserve">conform căreia: </w:t>
      </w:r>
      <w:r w:rsidRPr="00820635">
        <w:rPr>
          <w:b/>
          <w:bCs/>
          <w:iCs/>
          <w:color w:val="000000"/>
          <w:lang w:val="ro-RO"/>
        </w:rPr>
        <w:t>În zilele de luni (4 iulie) și marți (05 iulie), în zonele joase din vestul și nord-vestul țării valul de căldură se va intensifica, iar temperaturile (diurne și nocturne) se vor apropia de recordurile absolute ale perioadei. După-amiaza se vor înregistra frecvent valori de 36...38 de grade, iar noaptea nu vor coborî în general sub 18...22 de grade și prin urmare disconfortul termic va fi accentuat</w:t>
      </w:r>
      <w:r w:rsidRPr="00820635">
        <w:rPr>
          <w:bCs/>
          <w:i/>
          <w:iCs/>
          <w:color w:val="000000"/>
          <w:lang w:val="ro-RO"/>
        </w:rPr>
        <w:t>.</w:t>
      </w:r>
    </w:p>
    <w:p w14:paraId="290B3338" w14:textId="77777777" w:rsidR="00820635" w:rsidRPr="00820635" w:rsidRDefault="00820635" w:rsidP="00820635">
      <w:pPr>
        <w:spacing w:after="0pt"/>
        <w:ind w:start="36pt"/>
        <w:rPr>
          <w:b/>
          <w:u w:val="single"/>
          <w:lang w:val="ro-RO"/>
        </w:rPr>
      </w:pPr>
      <w:r w:rsidRPr="00820635">
        <w:rPr>
          <w:b/>
          <w:u w:val="single"/>
          <w:lang w:val="ro-RO"/>
        </w:rPr>
        <w:t>Mesaj2</w:t>
      </w:r>
    </w:p>
    <w:p w14:paraId="2DB8B3F3" w14:textId="77777777" w:rsidR="00820635" w:rsidRPr="00820635" w:rsidRDefault="00820635" w:rsidP="00820635">
      <w:pPr>
        <w:spacing w:after="0pt"/>
        <w:ind w:start="36pt"/>
        <w:rPr>
          <w:bCs/>
          <w:iCs/>
          <w:color w:val="000000"/>
          <w:lang w:val="ro-RO"/>
        </w:rPr>
      </w:pPr>
      <w:r w:rsidRPr="00820635">
        <w:rPr>
          <w:b/>
          <w:u w:val="single"/>
          <w:lang w:val="ro-RO"/>
        </w:rPr>
        <w:t xml:space="preserve">ATENŢIONARE Meteorologică, cod galben - </w:t>
      </w:r>
      <w:r w:rsidRPr="00820635">
        <w:rPr>
          <w:bCs/>
          <w:lang w:val="ro-RO"/>
        </w:rPr>
        <w:t xml:space="preserve">valabilă în intervalul </w:t>
      </w:r>
      <w:r w:rsidRPr="00820635">
        <w:rPr>
          <w:b/>
          <w:bCs/>
          <w:lang w:val="ro-RO"/>
        </w:rPr>
        <w:t>04.07.2022, 12.00-21.00</w:t>
      </w:r>
      <w:r w:rsidRPr="00820635">
        <w:rPr>
          <w:bCs/>
          <w:lang w:val="ro-RO"/>
        </w:rPr>
        <w:t>, vizând</w:t>
      </w:r>
      <w:r w:rsidRPr="00820635">
        <w:rPr>
          <w:b/>
          <w:bCs/>
          <w:lang w:val="ro-RO"/>
        </w:rPr>
        <w:t xml:space="preserve"> instabilitate atmosferică temporar accentuată</w:t>
      </w:r>
      <w:r w:rsidRPr="00820635">
        <w:rPr>
          <w:b/>
          <w:lang w:val="ro-RO"/>
        </w:rPr>
        <w:t xml:space="preserve">, </w:t>
      </w:r>
      <w:r w:rsidRPr="00820635">
        <w:rPr>
          <w:lang w:val="ro-RO"/>
        </w:rPr>
        <w:t xml:space="preserve">conform căreia: </w:t>
      </w:r>
      <w:r w:rsidRPr="00820635">
        <w:rPr>
          <w:bCs/>
          <w:iCs/>
          <w:color w:val="000000"/>
          <w:lang w:val="ro-RO"/>
        </w:rPr>
        <w:t>În intervalul menționat vor fi perioade cu instabilitate atmosferică accentuată local în zonele de munte, în vestul și nordul Munteniei, în Transilvania și sudul Banatului. Aceasta se va manifesta prin averse ce vor avea și caracter torențial, descărcări electrice, intensificări ale vântului, vijelii și izolat grindină. În intervale scurte de timp sau prin acumulare, cantitățile de apă vor depăși local 25...35 l/mp.</w:t>
      </w:r>
    </w:p>
    <w:p w14:paraId="21DC4B7E" w14:textId="77777777" w:rsidR="00820635" w:rsidRPr="00820635" w:rsidRDefault="00820635" w:rsidP="00820635">
      <w:pPr>
        <w:spacing w:after="0pt"/>
        <w:ind w:start="36pt"/>
        <w:rPr>
          <w:bCs/>
          <w:iCs/>
          <w:lang w:val="ro-RO"/>
        </w:rPr>
      </w:pPr>
      <w:r w:rsidRPr="00820635">
        <w:rPr>
          <w:bCs/>
          <w:i/>
          <w:iCs/>
          <w:color w:val="000000"/>
          <w:lang w:val="ro-RO"/>
        </w:rPr>
        <w:t>Notă: Fenomene specifice instabilității atmosferice se vor semnala izolat și în restul țării</w:t>
      </w:r>
      <w:r w:rsidRPr="00820635">
        <w:rPr>
          <w:bCs/>
          <w:iCs/>
          <w:color w:val="000000"/>
          <w:lang w:val="ro-RO"/>
        </w:rPr>
        <w:t>.</w:t>
      </w:r>
    </w:p>
    <w:p w14:paraId="1B48EEED" w14:textId="77777777" w:rsidR="00820635" w:rsidRPr="00820635" w:rsidRDefault="00820635" w:rsidP="00820635">
      <w:pPr>
        <w:spacing w:after="0pt"/>
        <w:ind w:start="36pt"/>
        <w:rPr>
          <w:bCs/>
          <w:i/>
          <w:iCs/>
          <w:color w:val="000000"/>
          <w:lang w:val="ro-RO"/>
        </w:rPr>
      </w:pPr>
      <w:r w:rsidRPr="00820635">
        <w:rPr>
          <w:b/>
          <w:u w:val="single"/>
          <w:lang w:val="ro-RO"/>
        </w:rPr>
        <w:t xml:space="preserve">AVERTIZARE Meteorologică, cod portocaliu - </w:t>
      </w:r>
      <w:r w:rsidRPr="00820635">
        <w:rPr>
          <w:bCs/>
          <w:lang w:val="ro-RO"/>
        </w:rPr>
        <w:t xml:space="preserve">valabilă în intervalul </w:t>
      </w:r>
      <w:r w:rsidRPr="00820635">
        <w:rPr>
          <w:b/>
          <w:bCs/>
          <w:lang w:val="ro-RO"/>
        </w:rPr>
        <w:t>04.07.2022, 12.00-21.00</w:t>
      </w:r>
      <w:r w:rsidRPr="00820635">
        <w:rPr>
          <w:bCs/>
          <w:lang w:val="ro-RO"/>
        </w:rPr>
        <w:t>, vizând</w:t>
      </w:r>
      <w:r w:rsidRPr="00820635">
        <w:rPr>
          <w:b/>
          <w:bCs/>
          <w:lang w:val="ro-RO"/>
        </w:rPr>
        <w:t xml:space="preserve"> instabilitate atmosferică accentuată, cantități însemnate și vijelii</w:t>
      </w:r>
      <w:r w:rsidRPr="00820635">
        <w:rPr>
          <w:b/>
          <w:lang w:val="ro-RO"/>
        </w:rPr>
        <w:t xml:space="preserve">, </w:t>
      </w:r>
      <w:r w:rsidRPr="00820635">
        <w:rPr>
          <w:lang w:val="ro-RO"/>
        </w:rPr>
        <w:t xml:space="preserve">conform căreia: </w:t>
      </w:r>
      <w:r w:rsidRPr="00820635">
        <w:rPr>
          <w:b/>
          <w:bCs/>
          <w:iCs/>
          <w:color w:val="000000"/>
          <w:lang w:val="ro-RO"/>
        </w:rPr>
        <w:t>În Oltenia, nord-vestul Munteniei și local în Carpații Meridionali vor fi averse torențiale și pe arii restrânse vijelii (rafale de peste 65...75 km/h). În intervale scurte de timp sau prin acumulare cantitățile de apă vor depăși local 35...40 și izolat 50...60 l/mp</w:t>
      </w:r>
      <w:r w:rsidRPr="00820635">
        <w:rPr>
          <w:bCs/>
          <w:i/>
          <w:iCs/>
          <w:color w:val="000000"/>
          <w:lang w:val="ro-RO"/>
        </w:rPr>
        <w:t>.</w:t>
      </w:r>
    </w:p>
    <w:p w14:paraId="5802BEE1" w14:textId="77777777" w:rsidR="00820635" w:rsidRPr="00820635" w:rsidRDefault="00820635" w:rsidP="00820635">
      <w:pPr>
        <w:spacing w:after="0pt"/>
        <w:ind w:start="36pt"/>
        <w:rPr>
          <w:i/>
          <w:lang w:val="ro-RO"/>
        </w:rPr>
      </w:pPr>
      <w:r w:rsidRPr="00820635">
        <w:rPr>
          <w:lang w:val="ro-RO"/>
        </w:rPr>
        <w:t>Aceaste mesaje meteorologice au fost transmise de către Centrul Operativ pentru Situaţii de Urgenţă al Ministerului Mediului, Apelor şi Pădurilor către</w:t>
      </w:r>
      <w:r w:rsidRPr="00820635">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w:t>
      </w:r>
      <w:r w:rsidRPr="00820635">
        <w:rPr>
          <w:i/>
          <w:lang w:val="ro-RO"/>
        </w:rPr>
        <w:lastRenderedPageBreak/>
        <w:t xml:space="preserve">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7C61B432" w14:textId="77777777" w:rsidR="00820635" w:rsidRPr="00820635" w:rsidRDefault="00820635" w:rsidP="00820635">
      <w:pPr>
        <w:numPr>
          <w:ilvl w:val="0"/>
          <w:numId w:val="46"/>
        </w:numPr>
        <w:spacing w:after="0pt"/>
        <w:ind w:start="36pt" w:firstLine="0pt"/>
        <w:rPr>
          <w:i/>
          <w:lang w:val="ro-RO"/>
        </w:rPr>
      </w:pPr>
      <w:r w:rsidRPr="00820635">
        <w:rPr>
          <w:lang w:val="ro-RO"/>
        </w:rPr>
        <w:t>-</w:t>
      </w:r>
      <w:r w:rsidRPr="00820635">
        <w:rPr>
          <w:i/>
          <w:lang w:val="ro-RO"/>
        </w:rPr>
        <w:t xml:space="preserve"> ALBA, ARAD, ARGEŞ, BRAŞOV, BRĂILA, BUZĂU, BIHOR, BISTRIŢA-NĂSĂUD, CARAŞ-SEVERIN, CĂLARAŞI, CLUJ, CONSTANŢA, DÂMBOVIŢA, DOLJ, GALAŢI, GIURGIU, GORJ, HUNEDOARA, IAŞI, IALOMIŢA, MARAMUREŞ, MEHEDINŢI, MUREŞ, OLT, PRAHOVA, SATU-MARE, SĂLAJ, SIBIU, TELEORMAN, TIMIŞ, TULCEA, VÂLCEA, VASLUI, VRANCEA, ILFOV şi Municipiul Bucureşti – ATENŢIONARE Meteorologică, cod Galben – Mesaj 1</w:t>
      </w:r>
    </w:p>
    <w:p w14:paraId="4B4AE909" w14:textId="77777777" w:rsidR="00820635" w:rsidRPr="00820635" w:rsidRDefault="00820635" w:rsidP="00820635">
      <w:pPr>
        <w:numPr>
          <w:ilvl w:val="0"/>
          <w:numId w:val="46"/>
        </w:numPr>
        <w:spacing w:after="0pt"/>
        <w:ind w:start="36pt" w:firstLine="0pt"/>
        <w:rPr>
          <w:i/>
          <w:lang w:val="ro-RO"/>
        </w:rPr>
      </w:pPr>
      <w:r w:rsidRPr="00820635">
        <w:rPr>
          <w:lang w:val="ro-RO"/>
        </w:rPr>
        <w:t>-</w:t>
      </w:r>
      <w:r w:rsidRPr="00820635">
        <w:rPr>
          <w:i/>
          <w:lang w:val="ro-RO"/>
        </w:rPr>
        <w:t xml:space="preserve"> ARAD, BIHOR, CARAŞ-SEVERIN, SATU-MARE şi TIMIŞ – AVERTIZARE Meteorologică, cod Portocaliu – Mesaj 2</w:t>
      </w:r>
    </w:p>
    <w:p w14:paraId="13DAD650" w14:textId="77777777" w:rsidR="00820635" w:rsidRPr="00820635" w:rsidRDefault="00820635" w:rsidP="00820635">
      <w:pPr>
        <w:numPr>
          <w:ilvl w:val="0"/>
          <w:numId w:val="46"/>
        </w:numPr>
        <w:spacing w:after="0pt"/>
        <w:ind w:start="36pt" w:firstLine="0pt"/>
        <w:rPr>
          <w:i/>
          <w:lang w:val="ro-RO"/>
        </w:rPr>
      </w:pPr>
      <w:r w:rsidRPr="00820635">
        <w:rPr>
          <w:lang w:val="ro-RO"/>
        </w:rPr>
        <w:t>-</w:t>
      </w:r>
      <w:r w:rsidRPr="00820635">
        <w:rPr>
          <w:i/>
          <w:lang w:val="ro-RO"/>
        </w:rPr>
        <w:t xml:space="preserve"> ALBA, BACĂU, BRAŞOV, BUZĂU, CARAŞ-SEVERIN, CLUJ, DÂMBOVIŢA, HARGHITA, HUNEDOARA, NEAMŢ, PRAHOVA, SIBIU şi VRANCEA – ATENŢIONARE Meteorologică, cod Galben – Mesaj 1</w:t>
      </w:r>
    </w:p>
    <w:p w14:paraId="4D5C7EF2" w14:textId="77777777" w:rsidR="00820635" w:rsidRPr="00820635" w:rsidRDefault="00820635" w:rsidP="00820635">
      <w:pPr>
        <w:numPr>
          <w:ilvl w:val="0"/>
          <w:numId w:val="46"/>
        </w:numPr>
        <w:spacing w:after="0pt"/>
        <w:ind w:start="36pt" w:firstLine="0pt"/>
        <w:rPr>
          <w:i/>
          <w:lang w:val="ro-RO"/>
        </w:rPr>
      </w:pPr>
      <w:r w:rsidRPr="00820635">
        <w:rPr>
          <w:lang w:val="ro-RO"/>
        </w:rPr>
        <w:t>-</w:t>
      </w:r>
      <w:r w:rsidRPr="00820635">
        <w:rPr>
          <w:i/>
          <w:lang w:val="ro-RO"/>
        </w:rPr>
        <w:t xml:space="preserve"> ARGEŞ, CARAŞ-SEVERIN, COVASNA, DOLJ, DÂMBOVIŢA, GORJ, MEHEDINŢI, OLT, PRAHOVA, TELEORMAN şi VÂLCEA – AVERTIZARE Meteorologică, cod Portocaliu – Mesaj 2</w:t>
      </w:r>
    </w:p>
    <w:p w14:paraId="707EF97B" w14:textId="77777777" w:rsidR="00820635" w:rsidRPr="00820635" w:rsidRDefault="00820635" w:rsidP="00820635">
      <w:pPr>
        <w:spacing w:after="0pt"/>
        <w:ind w:start="36pt"/>
        <w:rPr>
          <w:lang w:val="ro-RO"/>
        </w:rPr>
      </w:pPr>
      <w:r w:rsidRPr="00820635">
        <w:rPr>
          <w:b/>
          <w:lang w:val="ro-RO"/>
        </w:rPr>
        <w:t>În ţara,</w:t>
      </w:r>
      <w:r w:rsidRPr="00820635">
        <w:rPr>
          <w:lang w:val="ro-RO"/>
        </w:rPr>
        <w:t xml:space="preserve"> vremea a fost călduroasă în aproape toată ţara, caniculară pe arii extinse în Câmpia şi Dealurile de Vest şi în Câmpia Română şi pe suprafeţe mai restrânse în zonele joase de relief din rest, cu disconfort termic ridicat; </w:t>
      </w:r>
      <w:r w:rsidRPr="00820635">
        <w:rPr>
          <w:i/>
          <w:iCs/>
          <w:lang w:val="ro-RO"/>
        </w:rPr>
        <w:t xml:space="preserve">indicele temperatură-umezeală (ITU) a atins sau depășit ușor pragul critic de 80 de unități în cea mai mare parte a Banatului, a Olteniei şi a Munteniei, pe arii extinse în Crişana, în Moldova şi în vestul Maramureşului şi local în sud-vestul şi centrul Transilvaniei. </w:t>
      </w:r>
      <w:r w:rsidRPr="00820635">
        <w:rPr>
          <w:lang w:val="ro-RO"/>
        </w:rPr>
        <w:t xml:space="preserve">Gradul de instabilitate atmosferică a fost în creştere în cursul după-amiezii şi al serii în zona Carpaţilor Meridionali, grupa centrală şi cea sudică a Orientalilor, în cea mai mare parte a Olteniei, în nodul şi nord-vestul Munteniei, în sudul Transilvaniei, al Banatului și al Moldovei unde au fost dezvoltări noroase convective, frecvente descărcări electrice, local averse ce au avut şi caracter torențial şi intensificări de scurtă durată ale vântului (rafale în general de 45...55 km/h) şi izolat vijelii (cu 60...70 km/h, fiind consemnate şi la staţii meteo de pe raza judeţelor Covasna, Vâlcea şi Dolj). </w:t>
      </w:r>
      <w:r w:rsidRPr="00820635">
        <w:rPr>
          <w:lang w:val="it-IT"/>
        </w:rPr>
        <w:t>Cantitățile de apă au depășit pe alocuri 15...25 l/mp și izolat 30...40 l/mp. Au fost confirmate, din datele reţelei meteo şi hidro, și căderi de grindină, în județele Covasna, Vâlcea, Olt. Fenomene de instabilitate atmosferică s-au semnalat pe spaţii mici şi la intensitate redusă şi în restul zonei montane şi în Crişana, iar dimineaţa şi în a doua parte a nopţii cerul a fost variabil la senin în majoritatea zonelor. Temperaturile maxime s-au încadrat între 26 de grade la Sulina și 37 de grade la Săcuieni, Jimbolia, Timişoara, Băile Herculane şi Calafat, iar la ora 06 valorile termice erau cuprinse între 13 grade la Toplița și Vărădia de Mureș și 27 de grade la Dumbrăvița de Codru. Spre sfârșitul intervalului în depresiunile Carpaților Orientali izolat s-a semnalat ceață.</w:t>
      </w:r>
    </w:p>
    <w:p w14:paraId="5235CF48" w14:textId="77777777" w:rsidR="00820635" w:rsidRPr="00820635" w:rsidRDefault="00820635" w:rsidP="00820635">
      <w:pPr>
        <w:spacing w:after="0pt"/>
        <w:ind w:start="36pt"/>
        <w:rPr>
          <w:lang w:val="ro-RO"/>
        </w:rPr>
      </w:pPr>
    </w:p>
    <w:p w14:paraId="755DD0B3" w14:textId="77777777" w:rsidR="00820635" w:rsidRPr="00820635" w:rsidRDefault="00820635" w:rsidP="00820635">
      <w:pPr>
        <w:spacing w:after="0pt"/>
        <w:ind w:start="36pt"/>
        <w:rPr>
          <w:i/>
          <w:lang w:val="ro-RO"/>
        </w:rPr>
      </w:pPr>
      <w:r w:rsidRPr="00820635">
        <w:rPr>
          <w:b/>
          <w:bCs/>
          <w:i/>
          <w:lang w:val="ro-RO"/>
        </w:rPr>
        <w:t xml:space="preserve">OBSERVAȚII </w:t>
      </w:r>
      <w:r w:rsidRPr="00820635">
        <w:rPr>
          <w:i/>
          <w:lang w:val="ro-RO"/>
        </w:rPr>
        <w:t>- au fost emise 14 mesaje pentru fenomene meteorologice periculoase imediate:  4 avertizări cod roșu, 4 avertizări cod portocaliu și 6 atenționări cod galben.</w:t>
      </w:r>
    </w:p>
    <w:p w14:paraId="2B1C512C" w14:textId="77777777" w:rsidR="00820635" w:rsidRPr="00820635" w:rsidRDefault="00820635" w:rsidP="00820635">
      <w:pPr>
        <w:spacing w:after="0pt"/>
        <w:ind w:start="36pt"/>
        <w:rPr>
          <w:lang w:val="ro-RO"/>
        </w:rPr>
      </w:pPr>
    </w:p>
    <w:p w14:paraId="7862DF6B" w14:textId="77777777" w:rsidR="00820635" w:rsidRPr="00820635" w:rsidRDefault="00820635" w:rsidP="00820635">
      <w:pPr>
        <w:spacing w:after="0pt"/>
        <w:ind w:start="36pt"/>
        <w:rPr>
          <w:lang w:val="ro-RO"/>
        </w:rPr>
      </w:pPr>
      <w:r w:rsidRPr="00820635">
        <w:rPr>
          <w:b/>
          <w:lang w:val="ro-RO"/>
        </w:rPr>
        <w:t>La Bucureşti,</w:t>
      </w:r>
      <w:r w:rsidRPr="00820635">
        <w:rPr>
          <w:lang w:val="ro-RO"/>
        </w:rPr>
        <w:t xml:space="preserve"> vremea a fost caniculară, cu disconfort termic ridicat, </w:t>
      </w:r>
      <w:r w:rsidRPr="00820635">
        <w:rPr>
          <w:i/>
          <w:iCs/>
          <w:lang w:val="ro-RO"/>
        </w:rPr>
        <w:t xml:space="preserve">indicele temperatură-umezeală (ITU) depăşind ușor pragul critic de 80 de unități. </w:t>
      </w:r>
      <w:r w:rsidRPr="00820635">
        <w:rPr>
          <w:lang w:val="ro-RO"/>
        </w:rPr>
        <w:t xml:space="preserve">Cerul a fost variabil la senin, cu unele înnorări în orele serii, iar vântul a suflat slab până la moderat. </w:t>
      </w:r>
      <w:r w:rsidRPr="00820635">
        <w:rPr>
          <w:lang w:val="it-IT"/>
        </w:rPr>
        <w:t>Temperatura maximă a fost de 35 de grade la Afumați și 36 de grade la Filaret şi Băneasa, iar la ora 06 se înregistrau 18 grade în Băneasa, 19 grade la Afumați și 20 de grade la Filaret.</w:t>
      </w:r>
    </w:p>
    <w:p w14:paraId="0422154B" w14:textId="77777777" w:rsidR="00820635" w:rsidRPr="00820635" w:rsidRDefault="00820635" w:rsidP="00820635">
      <w:pPr>
        <w:spacing w:after="0pt"/>
        <w:ind w:start="36pt"/>
        <w:rPr>
          <w:b/>
          <w:lang w:val="ro-RO"/>
        </w:rPr>
      </w:pPr>
    </w:p>
    <w:p w14:paraId="2A9796D2" w14:textId="77777777" w:rsidR="00820635" w:rsidRPr="00820635" w:rsidRDefault="00820635" w:rsidP="00820635">
      <w:pPr>
        <w:spacing w:after="0pt"/>
        <w:ind w:start="36pt"/>
        <w:rPr>
          <w:b/>
          <w:u w:val="single"/>
          <w:lang w:val="it-IT"/>
        </w:rPr>
      </w:pPr>
      <w:r w:rsidRPr="00820635">
        <w:rPr>
          <w:b/>
          <w:lang w:val="it-IT"/>
        </w:rPr>
        <w:t xml:space="preserve">3. </w:t>
      </w:r>
      <w:r w:rsidRPr="00820635">
        <w:rPr>
          <w:b/>
          <w:u w:val="single"/>
          <w:lang w:val="it-IT"/>
        </w:rPr>
        <w:t>Prognoza meteorologică în intervalul 05.07.2022, ora 08.00 – 06.07.2022, ora 08.00</w:t>
      </w:r>
    </w:p>
    <w:p w14:paraId="1481AF16" w14:textId="77777777" w:rsidR="00820635" w:rsidRPr="00820635" w:rsidRDefault="00820635" w:rsidP="00820635">
      <w:pPr>
        <w:spacing w:after="0pt"/>
        <w:ind w:start="36pt"/>
        <w:rPr>
          <w:u w:val="single"/>
          <w:lang w:val="ro-RO"/>
        </w:rPr>
      </w:pPr>
      <w:r w:rsidRPr="00820635">
        <w:rPr>
          <w:b/>
          <w:lang w:val="it-IT"/>
        </w:rPr>
        <w:t>În ţara,</w:t>
      </w:r>
      <w:r w:rsidRPr="00820635">
        <w:rPr>
          <w:lang w:val="it-IT"/>
        </w:rPr>
        <w:t xml:space="preserve"> </w:t>
      </w:r>
      <w:r w:rsidRPr="00820635">
        <w:rPr>
          <w:u w:val="single"/>
          <w:lang w:val="it-IT"/>
        </w:rPr>
        <w:t>Valul de căldură va persista în toate regiunile, iar în vest și în nord-vest temperaturile diurne se vor apropia de recordurile absolute ale perioadei. Va fi caniculă și disconfort termic ridicat (indicele de confort termic temperaturăumezeală, ITU, va depăși pragul critic de 80 de unități) pe arii extinse în zonele de câmpie și de podiș. Temperaturile maxime se vor încadra între 31 și 38 de grade,</w:t>
      </w:r>
      <w:r w:rsidRPr="00820635">
        <w:rPr>
          <w:lang w:val="it-IT"/>
        </w:rPr>
        <w:t xml:space="preserve"> mai scăzute pe litoral unde se vor înregistra 27...30 de grade; minimele termice vor fi cuprinse în general între 13 și 22 de grade. Vor fi înnorări temporar accentuate, </w:t>
      </w:r>
      <w:r w:rsidRPr="00820635">
        <w:rPr>
          <w:u w:val="single"/>
          <w:lang w:val="it-IT"/>
        </w:rPr>
        <w:t>averse ce vor avea și caracter torențial, descărcări electrice și intensificări de scurtă durată ale vântului, după-amiaza și seara local la munte și pe suprafețe mai mici în zonele joase de relief, iar noaptea în extindere și în intensificare în jumătatea de vest a teritoriului și în zonele montane. Pe alocuri va cădea grindină și vor fi vijelii (viteze la rafală de peste 60...80 km/h). În intervale scurte de timp sau prin acumulare, în special în sud-vest și la munte, cantitățile de apă vor depăși pe alocuri 25...35 l/mp și izolat 50...60 l/mp.</w:t>
      </w:r>
    </w:p>
    <w:p w14:paraId="4E26ACB1" w14:textId="77777777" w:rsidR="00820635" w:rsidRPr="00820635" w:rsidRDefault="00820635" w:rsidP="00820635">
      <w:pPr>
        <w:spacing w:after="0pt"/>
        <w:ind w:start="36pt"/>
        <w:rPr>
          <w:b/>
          <w:lang w:val="it-IT"/>
        </w:rPr>
      </w:pPr>
    </w:p>
    <w:p w14:paraId="3CBBEA01" w14:textId="77777777" w:rsidR="00820635" w:rsidRPr="00820635" w:rsidRDefault="00820635" w:rsidP="00820635">
      <w:pPr>
        <w:spacing w:after="0pt"/>
        <w:ind w:start="36pt"/>
        <w:rPr>
          <w:lang w:val="ro-RO"/>
        </w:rPr>
      </w:pPr>
      <w:r w:rsidRPr="00820635">
        <w:rPr>
          <w:b/>
          <w:lang w:val="it-IT"/>
        </w:rPr>
        <w:t>La Bucureşti,</w:t>
      </w:r>
      <w:r w:rsidRPr="00820635">
        <w:rPr>
          <w:lang w:val="ro-RO"/>
        </w:rPr>
        <w:t xml:space="preserve"> </w:t>
      </w:r>
      <w:r w:rsidRPr="00820635">
        <w:rPr>
          <w:u w:val="single"/>
          <w:lang w:val="it-IT"/>
        </w:rPr>
        <w:t>vremea va fi caniculară, disconfortul termic ridicat, iar indicele temperatură umezeală (ITU) va depăși pragul critic de 80 de unități.</w:t>
      </w:r>
      <w:r w:rsidRPr="00820635">
        <w:rPr>
          <w:lang w:val="it-IT"/>
        </w:rPr>
        <w:t xml:space="preserve"> Temperatura maximă se va situa în jurul valorii de 36 de grade, iar cea minimă va fi de 18...21 de grade. Cerul va fi variabil, cu înnorări temporare spre seară și noaptea, dar condițiile pentru averse, descărcări electrice și intensificări de scurtă durată ale vântului vor fi reduse.</w:t>
      </w:r>
    </w:p>
    <w:p w14:paraId="100CEAD4" w14:textId="77777777" w:rsidR="00820635" w:rsidRPr="00820635" w:rsidRDefault="00820635" w:rsidP="00820635">
      <w:pPr>
        <w:keepNext/>
        <w:keepLines/>
        <w:spacing w:after="0pt"/>
        <w:ind w:start="36pt"/>
        <w:outlineLvl w:val="5"/>
        <w:rPr>
          <w:rFonts w:eastAsia="MS Gothic"/>
          <w:b/>
          <w:sz w:val="24"/>
          <w:szCs w:val="24"/>
          <w:u w:val="single"/>
          <w:lang w:val="it-IT"/>
        </w:rPr>
      </w:pPr>
      <w:r w:rsidRPr="00820635">
        <w:rPr>
          <w:rFonts w:eastAsia="MS Gothic"/>
          <w:b/>
          <w:sz w:val="24"/>
          <w:szCs w:val="24"/>
          <w:lang w:val="it-IT"/>
        </w:rPr>
        <w:t>I</w:t>
      </w:r>
      <w:r w:rsidRPr="00820635">
        <w:rPr>
          <w:rFonts w:eastAsia="MS Gothic"/>
          <w:b/>
          <w:lang w:val="it-IT"/>
        </w:rPr>
        <w:t>I.</w:t>
      </w:r>
      <w:r w:rsidRPr="00820635">
        <w:rPr>
          <w:rFonts w:eastAsia="MS Gothic"/>
          <w:b/>
          <w:lang w:val="it-IT"/>
        </w:rPr>
        <w:tab/>
      </w:r>
      <w:r w:rsidRPr="00820635">
        <w:rPr>
          <w:rFonts w:eastAsia="MS Gothic"/>
          <w:b/>
          <w:u w:val="single"/>
          <w:lang w:val="es-PE"/>
        </w:rPr>
        <w:t xml:space="preserve">CALITATEA </w:t>
      </w:r>
      <w:r w:rsidRPr="00820635">
        <w:rPr>
          <w:rFonts w:eastAsia="MS Gothic"/>
          <w:b/>
          <w:u w:val="single"/>
          <w:lang w:val="it-IT"/>
        </w:rPr>
        <w:t>APELOR</w:t>
      </w:r>
    </w:p>
    <w:p w14:paraId="5A997EE9" w14:textId="77777777" w:rsidR="00820635" w:rsidRPr="00820635" w:rsidRDefault="00820635" w:rsidP="00820635">
      <w:pPr>
        <w:spacing w:after="0pt"/>
        <w:ind w:start="36pt"/>
        <w:rPr>
          <w:rFonts w:eastAsia="Times New Roman"/>
          <w:b/>
          <w:color w:val="000000"/>
          <w:lang w:val="ro-RO"/>
        </w:rPr>
      </w:pPr>
      <w:r w:rsidRPr="00820635">
        <w:rPr>
          <w:rFonts w:eastAsia="Times New Roman"/>
          <w:b/>
          <w:color w:val="000000"/>
          <w:lang w:val="ro-RO"/>
        </w:rPr>
        <w:t>2.1. Pe fluviul Dunarea</w:t>
      </w:r>
    </w:p>
    <w:p w14:paraId="4DA69DD1" w14:textId="77777777" w:rsidR="00820635" w:rsidRPr="00820635" w:rsidRDefault="00820635" w:rsidP="00820635">
      <w:pPr>
        <w:spacing w:after="0pt"/>
        <w:ind w:start="36pt"/>
        <w:rPr>
          <w:noProof/>
          <w:lang w:val="ro-RO"/>
        </w:rPr>
      </w:pPr>
      <w:r w:rsidRPr="00820635">
        <w:rPr>
          <w:noProof/>
          <w:lang w:val="ro-RO"/>
        </w:rPr>
        <w:t>Nu au fost semnalate evenimente deosebite.</w:t>
      </w:r>
    </w:p>
    <w:p w14:paraId="0C01275B" w14:textId="77777777" w:rsidR="00820635" w:rsidRPr="00820635" w:rsidRDefault="00820635" w:rsidP="00820635">
      <w:pPr>
        <w:spacing w:after="0pt"/>
        <w:ind w:start="36pt"/>
        <w:rPr>
          <w:noProof/>
          <w:lang w:val="ro-RO"/>
        </w:rPr>
      </w:pPr>
    </w:p>
    <w:p w14:paraId="234F8C07" w14:textId="77777777" w:rsidR="00820635" w:rsidRPr="00820635" w:rsidRDefault="00820635" w:rsidP="00820635">
      <w:pPr>
        <w:spacing w:after="0pt"/>
        <w:ind w:start="36pt"/>
        <w:rPr>
          <w:rFonts w:eastAsia="Times New Roman"/>
          <w:b/>
          <w:color w:val="000000"/>
          <w:lang w:val="ro-RO"/>
        </w:rPr>
      </w:pPr>
      <w:r w:rsidRPr="00820635">
        <w:rPr>
          <w:rFonts w:eastAsia="Times New Roman"/>
          <w:b/>
          <w:color w:val="000000"/>
          <w:lang w:val="ro-RO"/>
        </w:rPr>
        <w:t>2.2. Pe râurile interioare</w:t>
      </w:r>
    </w:p>
    <w:p w14:paraId="3DBBA456" w14:textId="77777777" w:rsidR="00820635" w:rsidRPr="00820635" w:rsidRDefault="00820635" w:rsidP="00820635">
      <w:pPr>
        <w:spacing w:after="0pt"/>
        <w:ind w:start="36pt"/>
        <w:rPr>
          <w:lang w:val="it-IT"/>
        </w:rPr>
      </w:pPr>
      <w:r w:rsidRPr="00820635">
        <w:rPr>
          <w:b/>
          <w:lang w:val="it-IT"/>
        </w:rPr>
        <w:t>ABA Argeş Vedea Piteşti</w:t>
      </w:r>
      <w:r w:rsidRPr="00820635">
        <w:rPr>
          <w:lang w:val="it-IT"/>
        </w:rPr>
        <w:t xml:space="preserve"> informează despre o</w:t>
      </w:r>
      <w:r w:rsidRPr="00820635">
        <w:rPr>
          <w:b/>
          <w:lang w:val="it-IT"/>
        </w:rPr>
        <w:t xml:space="preserve"> </w:t>
      </w:r>
      <w:r w:rsidRPr="00820635">
        <w:rPr>
          <w:lang w:val="it-IT"/>
        </w:rPr>
        <w:t>posibilă poluare accidentală a apei râului Teleorman, cu mortalitate piscicolă, în zona oraşului Costeşti, judeţul Argeş,</w:t>
      </w:r>
      <w:r w:rsidRPr="00820635">
        <w:rPr>
          <w:lang w:val="ro-RO"/>
        </w:rPr>
        <w:t xml:space="preserve"> în data de </w:t>
      </w:r>
      <w:r w:rsidRPr="00820635">
        <w:rPr>
          <w:lang w:val="it-IT"/>
        </w:rPr>
        <w:t>04.07.2022, ora 09.50. S-au prelevat probe de apă. Se va reveni cu informaţii suplimentare.</w:t>
      </w:r>
    </w:p>
    <w:p w14:paraId="629C4F22" w14:textId="77777777" w:rsidR="00820635" w:rsidRPr="00820635" w:rsidRDefault="00820635" w:rsidP="00820635">
      <w:pPr>
        <w:spacing w:after="0pt"/>
        <w:ind w:start="36pt"/>
        <w:rPr>
          <w:lang w:val="ro-RO"/>
        </w:rPr>
      </w:pPr>
    </w:p>
    <w:p w14:paraId="2194A7AA" w14:textId="77777777" w:rsidR="00820635" w:rsidRPr="00820635" w:rsidRDefault="00820635" w:rsidP="00820635">
      <w:pPr>
        <w:spacing w:after="0pt"/>
        <w:ind w:start="36pt"/>
        <w:rPr>
          <w:rFonts w:eastAsia="Times New Roman"/>
          <w:b/>
          <w:color w:val="000000"/>
          <w:lang w:val="ro-RO"/>
        </w:rPr>
      </w:pPr>
      <w:r w:rsidRPr="00820635">
        <w:rPr>
          <w:rFonts w:eastAsia="Times New Roman"/>
          <w:b/>
          <w:color w:val="000000"/>
          <w:lang w:val="ro-RO"/>
        </w:rPr>
        <w:t>2.3. Pe Marea Neagra</w:t>
      </w:r>
    </w:p>
    <w:p w14:paraId="5EF0F634" w14:textId="77777777" w:rsidR="00820635" w:rsidRPr="00820635" w:rsidRDefault="00820635" w:rsidP="00820635">
      <w:pPr>
        <w:spacing w:after="0pt"/>
        <w:ind w:start="36pt"/>
        <w:rPr>
          <w:noProof/>
          <w:lang w:val="ro-RO"/>
        </w:rPr>
      </w:pPr>
      <w:r w:rsidRPr="00820635">
        <w:rPr>
          <w:noProof/>
          <w:lang w:val="ro-RO"/>
        </w:rPr>
        <w:t>Nu au fost semnalate evenimente deosebite.</w:t>
      </w:r>
    </w:p>
    <w:p w14:paraId="0A81A5E2" w14:textId="77777777" w:rsidR="00820635" w:rsidRPr="00820635" w:rsidRDefault="00820635" w:rsidP="00820635">
      <w:pPr>
        <w:spacing w:after="0pt"/>
        <w:ind w:start="36pt"/>
        <w:rPr>
          <w:noProof/>
          <w:sz w:val="28"/>
          <w:szCs w:val="28"/>
          <w:lang w:val="ro-RO"/>
        </w:rPr>
      </w:pPr>
    </w:p>
    <w:p w14:paraId="2AC57F48" w14:textId="77777777" w:rsidR="00820635" w:rsidRPr="00820635" w:rsidRDefault="00820635" w:rsidP="00820635">
      <w:pPr>
        <w:keepNext/>
        <w:keepLines/>
        <w:spacing w:after="0pt"/>
        <w:ind w:start="36pt"/>
        <w:outlineLvl w:val="5"/>
        <w:rPr>
          <w:rFonts w:eastAsia="MS Gothic"/>
          <w:b/>
          <w:u w:val="single"/>
          <w:lang w:val="ro-RO"/>
        </w:rPr>
      </w:pPr>
      <w:r w:rsidRPr="00820635">
        <w:rPr>
          <w:rFonts w:eastAsia="MS Gothic"/>
          <w:b/>
          <w:lang w:val="ro-RO"/>
        </w:rPr>
        <w:t>III.</w:t>
      </w:r>
      <w:r w:rsidRPr="00820635">
        <w:rPr>
          <w:rFonts w:eastAsia="MS Gothic"/>
          <w:b/>
          <w:lang w:val="ro-RO"/>
        </w:rPr>
        <w:tab/>
      </w:r>
      <w:r w:rsidRPr="00820635">
        <w:rPr>
          <w:rFonts w:eastAsia="MS Gothic"/>
          <w:b/>
          <w:u w:val="single"/>
          <w:lang w:val="ro-RO"/>
        </w:rPr>
        <w:t>CALITATEA MEDIULUI</w:t>
      </w:r>
    </w:p>
    <w:p w14:paraId="75B0BF20" w14:textId="77777777" w:rsidR="00820635" w:rsidRPr="00820635" w:rsidRDefault="00820635" w:rsidP="00820635">
      <w:pPr>
        <w:tabs>
          <w:tab w:val="num" w:pos="36pt"/>
        </w:tabs>
        <w:spacing w:after="0pt"/>
        <w:ind w:start="36pt"/>
        <w:rPr>
          <w:rFonts w:eastAsia="Calibri"/>
          <w:b/>
          <w:noProof/>
          <w:lang w:val="ro-RO"/>
        </w:rPr>
      </w:pPr>
      <w:r w:rsidRPr="00820635">
        <w:rPr>
          <w:b/>
          <w:noProof/>
          <w:lang w:val="ro-RO"/>
        </w:rPr>
        <w:t xml:space="preserve">3.1. </w:t>
      </w:r>
      <w:r w:rsidRPr="00820635">
        <w:rPr>
          <w:b/>
          <w:lang w:val="ro-RO"/>
        </w:rPr>
        <w:t>Î</w:t>
      </w:r>
      <w:r w:rsidRPr="00820635">
        <w:rPr>
          <w:b/>
          <w:noProof/>
          <w:lang w:val="ro-RO"/>
        </w:rPr>
        <w:t>n domeniul aerului</w:t>
      </w:r>
    </w:p>
    <w:p w14:paraId="18A123E4" w14:textId="77777777" w:rsidR="00820635" w:rsidRPr="00820635" w:rsidRDefault="00820635" w:rsidP="00820635">
      <w:pPr>
        <w:spacing w:after="0pt"/>
        <w:ind w:start="36pt"/>
        <w:rPr>
          <w:color w:val="000000"/>
          <w:lang w:val="ro-RO"/>
        </w:rPr>
      </w:pPr>
    </w:p>
    <w:p w14:paraId="78EA9FA4" w14:textId="77777777" w:rsidR="00820635" w:rsidRPr="00820635" w:rsidRDefault="00820635" w:rsidP="00820635">
      <w:pPr>
        <w:spacing w:after="0pt"/>
        <w:ind w:start="36pt"/>
        <w:rPr>
          <w:b/>
          <w:color w:val="000000"/>
          <w:lang w:val="ro-RO"/>
        </w:rPr>
      </w:pPr>
      <w:r w:rsidRPr="00820635">
        <w:rPr>
          <w:b/>
          <w:bCs/>
          <w:color w:val="000000"/>
          <w:lang w:val="ro-RO"/>
        </w:rPr>
        <w:t>Agenţia Na</w:t>
      </w:r>
      <w:r w:rsidRPr="00820635">
        <w:rPr>
          <w:b/>
          <w:color w:val="000000"/>
          <w:lang w:val="ro-RO"/>
        </w:rPr>
        <w:t>ţional</w:t>
      </w:r>
      <w:r w:rsidRPr="00820635">
        <w:rPr>
          <w:b/>
          <w:bCs/>
          <w:color w:val="000000"/>
          <w:lang w:val="ro-RO"/>
        </w:rPr>
        <w:t>ă</w:t>
      </w:r>
      <w:r w:rsidRPr="00820635">
        <w:rPr>
          <w:b/>
          <w:color w:val="000000"/>
          <w:lang w:val="ro-RO"/>
        </w:rPr>
        <w:t xml:space="preserve"> </w:t>
      </w:r>
      <w:r w:rsidRPr="00820635">
        <w:rPr>
          <w:b/>
          <w:bCs/>
          <w:color w:val="000000"/>
          <w:lang w:val="ro-RO"/>
        </w:rPr>
        <w:t>pentru Protec</w:t>
      </w:r>
      <w:r w:rsidRPr="00820635">
        <w:rPr>
          <w:b/>
          <w:color w:val="000000"/>
          <w:lang w:val="ro-RO"/>
        </w:rPr>
        <w:t xml:space="preserve">ţia </w:t>
      </w:r>
      <w:r w:rsidRPr="00820635">
        <w:rPr>
          <w:b/>
          <w:bCs/>
          <w:color w:val="000000"/>
          <w:lang w:val="ro-RO"/>
        </w:rPr>
        <w:t xml:space="preserve">Mediului </w:t>
      </w:r>
      <w:r w:rsidRPr="00820635">
        <w:rPr>
          <w:bCs/>
          <w:color w:val="000000"/>
          <w:lang w:val="ro-RO"/>
        </w:rPr>
        <w:t xml:space="preserve">informează că din rezultatele analizelor efectuate în cadrul Reţelei Naţionale de Monitorizare, </w:t>
      </w:r>
      <w:r w:rsidRPr="00820635">
        <w:rPr>
          <w:b/>
          <w:bCs/>
          <w:color w:val="000000"/>
          <w:lang w:val="ro-RO"/>
        </w:rPr>
        <w:t>s</w:t>
      </w:r>
      <w:r w:rsidRPr="00820635">
        <w:rPr>
          <w:b/>
          <w:color w:val="000000"/>
          <w:lang w:val="ro-RO"/>
        </w:rPr>
        <w:t>-au înregistrat depăşiri ale mediei zilnice de 50 µg/m</w:t>
      </w:r>
      <w:r w:rsidRPr="00820635">
        <w:rPr>
          <w:b/>
          <w:color w:val="000000"/>
          <w:vertAlign w:val="superscript"/>
          <w:lang w:val="ro-RO"/>
        </w:rPr>
        <w:t xml:space="preserve">3 </w:t>
      </w:r>
      <w:r w:rsidRPr="00820635">
        <w:rPr>
          <w:b/>
          <w:color w:val="000000"/>
          <w:lang w:val="ro-RO"/>
        </w:rPr>
        <w:t xml:space="preserve">pentru PM10 </w:t>
      </w:r>
      <w:r w:rsidRPr="00820635">
        <w:rPr>
          <w:color w:val="000000"/>
          <w:lang w:val="ro-RO"/>
        </w:rPr>
        <w:t xml:space="preserve">(pulberi în suspensie cu diametrul sub 10 microni), în data de 01.07.2022, </w:t>
      </w:r>
      <w:r w:rsidRPr="00820635">
        <w:rPr>
          <w:b/>
          <w:color w:val="000000"/>
          <w:lang w:val="ro-RO"/>
        </w:rPr>
        <w:t xml:space="preserve">la staţiile cu indicativele B-26,B-27,B-9,B-28,B-12,B-14, </w:t>
      </w:r>
      <w:r w:rsidRPr="00820635">
        <w:rPr>
          <w:color w:val="000000"/>
          <w:lang w:val="ro-RO"/>
        </w:rPr>
        <w:t xml:space="preserve">în data de 02.07.2022, </w:t>
      </w:r>
      <w:r w:rsidRPr="00820635">
        <w:rPr>
          <w:b/>
          <w:color w:val="000000"/>
          <w:lang w:val="ro-RO"/>
        </w:rPr>
        <w:t>la staţiile cu indicativele B-26,B-27,B-28,B-9,B-14</w:t>
      </w:r>
      <w:r w:rsidRPr="00820635">
        <w:rPr>
          <w:color w:val="000000"/>
          <w:lang w:val="ro-RO"/>
        </w:rPr>
        <w:t xml:space="preserve"> în data de 03.07.2022, </w:t>
      </w:r>
      <w:r w:rsidRPr="00820635">
        <w:rPr>
          <w:b/>
          <w:color w:val="000000"/>
          <w:lang w:val="ro-RO"/>
        </w:rPr>
        <w:t xml:space="preserve">la staţiile cu indicativele B-26,B-27,B-28,B-9. </w:t>
      </w:r>
    </w:p>
    <w:p w14:paraId="5BFB5129" w14:textId="77777777" w:rsidR="00820635" w:rsidRPr="00820635" w:rsidRDefault="00820635" w:rsidP="00820635">
      <w:pPr>
        <w:spacing w:after="0pt"/>
        <w:ind w:start="36pt"/>
        <w:rPr>
          <w:color w:val="000000"/>
          <w:lang w:val="ro-RO"/>
        </w:rPr>
      </w:pPr>
    </w:p>
    <w:p w14:paraId="53657207" w14:textId="77777777" w:rsidR="00820635" w:rsidRPr="00820635" w:rsidRDefault="00820635" w:rsidP="00820635">
      <w:pPr>
        <w:tabs>
          <w:tab w:val="num" w:pos="36pt"/>
        </w:tabs>
        <w:spacing w:after="0pt"/>
        <w:ind w:start="36pt"/>
        <w:rPr>
          <w:b/>
          <w:lang w:val="ro-RO"/>
        </w:rPr>
      </w:pPr>
      <w:r w:rsidRPr="00820635">
        <w:rPr>
          <w:b/>
          <w:noProof/>
          <w:lang w:val="ro-RO"/>
        </w:rPr>
        <w:t xml:space="preserve">3.2. </w:t>
      </w:r>
      <w:r w:rsidRPr="00820635">
        <w:rPr>
          <w:b/>
          <w:lang w:val="ro-RO"/>
        </w:rPr>
        <w:t>În domeniul solului şi vegetaţiei</w:t>
      </w:r>
    </w:p>
    <w:p w14:paraId="75D4521A" w14:textId="77777777" w:rsidR="00820635" w:rsidRPr="00820635" w:rsidRDefault="00820635" w:rsidP="00820635">
      <w:pPr>
        <w:spacing w:after="0pt"/>
        <w:ind w:start="36pt"/>
        <w:rPr>
          <w:lang w:val="ro-RO"/>
        </w:rPr>
      </w:pPr>
      <w:r w:rsidRPr="00820635">
        <w:rPr>
          <w:b/>
          <w:lang w:val="ro-RO"/>
        </w:rPr>
        <w:t>Garda Forestieră Gorj</w:t>
      </w:r>
      <w:r w:rsidRPr="00820635">
        <w:rPr>
          <w:lang w:val="ro-RO"/>
        </w:rPr>
        <w:t xml:space="preserve"> informează despre producerea</w:t>
      </w:r>
      <w:r w:rsidRPr="00820635">
        <w:rPr>
          <w:lang w:val="it-IT"/>
        </w:rPr>
        <w:t xml:space="preserve"> </w:t>
      </w:r>
      <w:r w:rsidRPr="00820635">
        <w:rPr>
          <w:lang w:val="ro-RO"/>
        </w:rPr>
        <w:t xml:space="preserve">în data de </w:t>
      </w:r>
      <w:r w:rsidRPr="00820635">
        <w:rPr>
          <w:lang w:val="it-IT"/>
        </w:rPr>
        <w:t>30.06.2022</w:t>
      </w:r>
      <w:r w:rsidRPr="00820635">
        <w:rPr>
          <w:lang w:val="ro-RO"/>
        </w:rPr>
        <w:t>, la ora 16</w:t>
      </w:r>
      <w:r w:rsidRPr="00820635">
        <w:rPr>
          <w:lang w:val="it-IT"/>
        </w:rPr>
        <w:t>:</w:t>
      </w:r>
      <w:r w:rsidRPr="00820635">
        <w:rPr>
          <w:lang w:val="ro-RO"/>
        </w:rPr>
        <w:t xml:space="preserve">00, unui incendiu de litieră pe raza Ocolului Silvic Pesteana, în zona localităţii Ticleni, judeţul </w:t>
      </w:r>
      <w:r w:rsidRPr="00820635">
        <w:rPr>
          <w:lang w:val="ro-RO"/>
        </w:rPr>
        <w:lastRenderedPageBreak/>
        <w:t>Gorj. A fost afectată o suprafață de 1,0 ha, în fond forestier proprietate publică de stat. Incendiul a fost stins în aceeaşi zi, la ora 21:00, de personalul silvic,</w:t>
      </w:r>
      <w:r w:rsidRPr="00820635">
        <w:rPr>
          <w:lang w:val="it-IT"/>
        </w:rPr>
        <w:t xml:space="preserve"> </w:t>
      </w:r>
      <w:r w:rsidRPr="00820635">
        <w:rPr>
          <w:lang w:val="ro-RO"/>
        </w:rPr>
        <w:t>pompieri şi cetăţeni.</w:t>
      </w:r>
    </w:p>
    <w:p w14:paraId="6D5EAE4C" w14:textId="77777777" w:rsidR="00820635" w:rsidRPr="00820635" w:rsidRDefault="00820635" w:rsidP="00820635">
      <w:pPr>
        <w:spacing w:after="0pt"/>
        <w:ind w:start="36pt"/>
        <w:rPr>
          <w:lang w:val="ro-RO"/>
        </w:rPr>
      </w:pPr>
      <w:r w:rsidRPr="00820635">
        <w:rPr>
          <w:lang w:val="it-IT"/>
        </w:rPr>
        <w:t>Cauza izbucnirii incendiului o constituie temperatura ridicata (38 grade C).</w:t>
      </w:r>
    </w:p>
    <w:p w14:paraId="64518761" w14:textId="77777777" w:rsidR="00820635" w:rsidRPr="00820635" w:rsidRDefault="00820635" w:rsidP="00820635">
      <w:pPr>
        <w:spacing w:after="0pt"/>
        <w:ind w:start="36pt"/>
        <w:rPr>
          <w:noProof/>
          <w:lang w:val="ro-RO"/>
        </w:rPr>
      </w:pPr>
    </w:p>
    <w:p w14:paraId="26C37220" w14:textId="77777777" w:rsidR="00820635" w:rsidRPr="00820635" w:rsidRDefault="00820635" w:rsidP="00820635">
      <w:pPr>
        <w:tabs>
          <w:tab w:val="num" w:pos="36pt"/>
        </w:tabs>
        <w:spacing w:after="0pt"/>
        <w:ind w:start="36pt"/>
        <w:rPr>
          <w:b/>
          <w:noProof/>
          <w:lang w:val="ro-RO"/>
        </w:rPr>
      </w:pPr>
      <w:r w:rsidRPr="00820635">
        <w:rPr>
          <w:b/>
          <w:noProof/>
          <w:lang w:val="ro-RO"/>
        </w:rPr>
        <w:t xml:space="preserve">3.3. </w:t>
      </w:r>
      <w:r w:rsidRPr="00820635">
        <w:rPr>
          <w:b/>
          <w:lang w:val="ro-RO"/>
        </w:rPr>
        <w:t>Î</w:t>
      </w:r>
      <w:r w:rsidRPr="00820635">
        <w:rPr>
          <w:b/>
          <w:noProof/>
          <w:lang w:val="ro-RO"/>
        </w:rPr>
        <w:t>n domeniul supravegherii radioactivităţii mediului</w:t>
      </w:r>
    </w:p>
    <w:p w14:paraId="32FDFFF4" w14:textId="77777777" w:rsidR="00820635" w:rsidRPr="00820635" w:rsidRDefault="00820635" w:rsidP="00820635">
      <w:pPr>
        <w:widowControl w:val="0"/>
        <w:tabs>
          <w:tab w:val="start" w:pos="27pt"/>
        </w:tabs>
        <w:autoSpaceDE w:val="0"/>
        <w:autoSpaceDN w:val="0"/>
        <w:adjustRightInd w:val="0"/>
        <w:spacing w:after="0pt"/>
        <w:ind w:start="36pt"/>
        <w:rPr>
          <w:color w:val="000000"/>
          <w:lang w:val="ro-RO"/>
        </w:rPr>
      </w:pPr>
      <w:r w:rsidRPr="00820635">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555114AC" w14:textId="77777777" w:rsidR="00820635" w:rsidRPr="00820635" w:rsidRDefault="00820635" w:rsidP="00820635">
      <w:pPr>
        <w:spacing w:after="0pt"/>
        <w:ind w:start="36pt"/>
        <w:rPr>
          <w:b/>
          <w:noProof/>
          <w:sz w:val="16"/>
          <w:szCs w:val="16"/>
          <w:lang w:val="ro-RO"/>
        </w:rPr>
      </w:pPr>
    </w:p>
    <w:p w14:paraId="2292ECF1" w14:textId="77777777" w:rsidR="00820635" w:rsidRPr="00820635" w:rsidRDefault="00820635" w:rsidP="00820635">
      <w:pPr>
        <w:spacing w:after="0pt"/>
        <w:ind w:start="36pt"/>
        <w:rPr>
          <w:b/>
          <w:noProof/>
          <w:lang w:val="ro-RO"/>
        </w:rPr>
      </w:pPr>
      <w:r w:rsidRPr="00820635">
        <w:rPr>
          <w:b/>
          <w:noProof/>
          <w:lang w:val="ro-RO"/>
        </w:rPr>
        <w:t xml:space="preserve">3.4. </w:t>
      </w:r>
      <w:r w:rsidRPr="00820635">
        <w:rPr>
          <w:b/>
          <w:lang w:val="ro-RO"/>
        </w:rPr>
        <w:t>Î</w:t>
      </w:r>
      <w:r w:rsidRPr="00820635">
        <w:rPr>
          <w:b/>
          <w:noProof/>
          <w:lang w:val="ro-RO"/>
        </w:rPr>
        <w:t>n municipiul Bucureşti</w:t>
      </w:r>
    </w:p>
    <w:p w14:paraId="7998A6F3" w14:textId="77777777" w:rsidR="00820635" w:rsidRPr="00820635" w:rsidRDefault="00820635" w:rsidP="00820635">
      <w:pPr>
        <w:spacing w:after="0pt"/>
        <w:ind w:start="36pt"/>
        <w:rPr>
          <w:noProof/>
          <w:lang w:val="ro-RO"/>
        </w:rPr>
      </w:pPr>
      <w:r w:rsidRPr="00820635">
        <w:rPr>
          <w:lang w:val="ro-RO"/>
        </w:rPr>
        <w:t>Î</w:t>
      </w:r>
      <w:r w:rsidRPr="00820635">
        <w:rPr>
          <w:noProof/>
          <w:lang w:val="ro-RO"/>
        </w:rPr>
        <w:t xml:space="preserve">n ultimele 24 de ore, sistemul de monitorizare a calităţii aerului </w:t>
      </w:r>
      <w:r w:rsidRPr="00820635">
        <w:rPr>
          <w:lang w:val="ro-RO"/>
        </w:rPr>
        <w:t>în</w:t>
      </w:r>
      <w:r w:rsidRPr="00820635">
        <w:rPr>
          <w:noProof/>
          <w:lang w:val="ro-RO"/>
        </w:rPr>
        <w:t xml:space="preserve"> Municipiul Bucureşti nu a semnalat depăşiri ale pragurilor de informare şi alertă.</w:t>
      </w:r>
    </w:p>
    <w:p w14:paraId="034976BF" w14:textId="77777777" w:rsidR="00820635" w:rsidRPr="00820635" w:rsidRDefault="00820635" w:rsidP="00820635">
      <w:pPr>
        <w:spacing w:after="0pt"/>
        <w:ind w:start="36pt"/>
        <w:jc w:val="center"/>
        <w:rPr>
          <w:b/>
          <w:bCs/>
          <w:noProof/>
          <w:lang w:val="ro-RO"/>
        </w:rPr>
      </w:pPr>
    </w:p>
    <w:p w14:paraId="345D36C8" w14:textId="77777777" w:rsidR="00820635" w:rsidRPr="00820635" w:rsidRDefault="00820635" w:rsidP="00820635">
      <w:pPr>
        <w:spacing w:after="0pt"/>
        <w:ind w:start="36pt"/>
        <w:jc w:val="center"/>
        <w:rPr>
          <w:b/>
          <w:bCs/>
          <w:noProof/>
          <w:lang w:val="ro-RO"/>
        </w:rPr>
      </w:pPr>
    </w:p>
    <w:p w14:paraId="770B75BD" w14:textId="77777777" w:rsidR="00820635" w:rsidRPr="00820635" w:rsidRDefault="00820635" w:rsidP="00820635">
      <w:pPr>
        <w:spacing w:after="0pt"/>
        <w:ind w:start="36pt"/>
        <w:rPr>
          <w:b/>
          <w:noProof/>
          <w:u w:val="single"/>
          <w:lang w:val="ro-RO"/>
        </w:rPr>
      </w:pPr>
      <w:r w:rsidRPr="00820635">
        <w:rPr>
          <w:b/>
          <w:noProof/>
          <w:lang w:val="ro-RO"/>
        </w:rPr>
        <w:t>IV.</w:t>
      </w:r>
      <w:r w:rsidRPr="00820635">
        <w:rPr>
          <w:b/>
          <w:noProof/>
          <w:lang w:val="ro-RO"/>
        </w:rPr>
        <w:tab/>
      </w:r>
      <w:r w:rsidRPr="00820635">
        <w:rPr>
          <w:b/>
          <w:noProof/>
          <w:u w:val="single"/>
          <w:lang w:val="ro-RO"/>
        </w:rPr>
        <w:t>ALIMENTĂRI CU APĂ</w:t>
      </w:r>
    </w:p>
    <w:p w14:paraId="0DB0D7C3" w14:textId="77777777" w:rsidR="00820635" w:rsidRPr="00820635" w:rsidRDefault="00820635" w:rsidP="00820635">
      <w:pPr>
        <w:spacing w:after="0pt"/>
        <w:ind w:start="36pt"/>
        <w:rPr>
          <w:b/>
          <w:noProof/>
          <w:lang w:val="ro-RO"/>
        </w:rPr>
      </w:pPr>
      <w:r w:rsidRPr="00820635">
        <w:rPr>
          <w:b/>
          <w:noProof/>
          <w:lang w:val="ro-RO"/>
        </w:rPr>
        <w:t>A.B.A. Prut-Bârlad</w:t>
      </w:r>
    </w:p>
    <w:p w14:paraId="5452104E" w14:textId="77777777" w:rsidR="00820635" w:rsidRPr="00820635" w:rsidRDefault="00820635" w:rsidP="00820635">
      <w:pPr>
        <w:spacing w:after="0pt"/>
        <w:ind w:start="36pt"/>
        <w:rPr>
          <w:noProof/>
          <w:lang w:val="ro-RO"/>
        </w:rPr>
      </w:pPr>
      <w:r w:rsidRPr="00820635">
        <w:rPr>
          <w:noProof/>
          <w:lang w:val="ro-RO"/>
        </w:rPr>
        <w:t>Județul Vaslui</w:t>
      </w:r>
    </w:p>
    <w:p w14:paraId="6B487094" w14:textId="77777777" w:rsidR="00820635" w:rsidRPr="00820635" w:rsidRDefault="00820635" w:rsidP="00820635">
      <w:pPr>
        <w:spacing w:after="0pt"/>
        <w:ind w:start="36pt"/>
        <w:rPr>
          <w:noProof/>
          <w:lang w:val="ro-RO"/>
        </w:rPr>
      </w:pPr>
      <w:r w:rsidRPr="00820635">
        <w:rPr>
          <w:noProof/>
          <w:lang w:val="ro-RO"/>
        </w:rPr>
        <w:t>Se mențin prevederile „Planului de restricții si folosire a apei în perioade deficitare”, astfel:</w:t>
      </w:r>
    </w:p>
    <w:p w14:paraId="5513BB5A" w14:textId="77777777" w:rsidR="00820635" w:rsidRPr="00820635" w:rsidRDefault="00820635" w:rsidP="00820635">
      <w:pPr>
        <w:spacing w:after="0pt"/>
        <w:ind w:start="36pt"/>
        <w:rPr>
          <w:noProof/>
          <w:lang w:val="ro-RO"/>
        </w:rPr>
      </w:pPr>
      <w:r w:rsidRPr="00820635">
        <w:rPr>
          <w:noProof/>
          <w:lang w:val="ro-RO"/>
        </w:rPr>
        <w:t>- treapta III - pentru S.C. AQUAVAS S.A. VASLUI – Sucursala Vaslui din acumularea Solești.</w:t>
      </w:r>
    </w:p>
    <w:p w14:paraId="71074096" w14:textId="77777777" w:rsidR="00820635" w:rsidRPr="00820635" w:rsidRDefault="00820635" w:rsidP="00820635">
      <w:pPr>
        <w:spacing w:after="0pt"/>
        <w:ind w:start="36pt"/>
        <w:rPr>
          <w:noProof/>
          <w:lang w:val="ro-RO"/>
        </w:rPr>
      </w:pPr>
    </w:p>
    <w:p w14:paraId="3E45B2FA" w14:textId="77777777" w:rsidR="00820635" w:rsidRPr="00820635" w:rsidRDefault="00820635" w:rsidP="00820635">
      <w:pPr>
        <w:spacing w:after="0pt"/>
        <w:ind w:start="36pt"/>
        <w:rPr>
          <w:noProof/>
          <w:lang w:val="it-IT"/>
        </w:rPr>
      </w:pPr>
      <w:r w:rsidRPr="00820635">
        <w:rPr>
          <w:noProof/>
          <w:lang w:val="it-IT"/>
        </w:rPr>
        <w:t>Judetul Iasi</w:t>
      </w:r>
    </w:p>
    <w:p w14:paraId="12EFFDA9" w14:textId="77777777" w:rsidR="00820635" w:rsidRPr="00820635" w:rsidRDefault="00820635" w:rsidP="00820635">
      <w:pPr>
        <w:spacing w:after="0pt"/>
        <w:ind w:start="36pt"/>
        <w:rPr>
          <w:noProof/>
          <w:lang w:val="it-IT"/>
        </w:rPr>
      </w:pPr>
      <w:r w:rsidRPr="00820635">
        <w:rPr>
          <w:noProof/>
          <w:lang w:val="it-IT"/>
        </w:rPr>
        <w:t>Se mentine situatia de restrictii in alimentarea cu apa pentru piscicultura la folosintele:</w:t>
      </w:r>
    </w:p>
    <w:p w14:paraId="1BE2F1E5" w14:textId="77777777" w:rsidR="00820635" w:rsidRPr="00820635" w:rsidRDefault="00820635" w:rsidP="00820635">
      <w:pPr>
        <w:spacing w:after="0pt"/>
        <w:ind w:start="36pt"/>
        <w:rPr>
          <w:noProof/>
          <w:lang w:val="it-IT"/>
        </w:rPr>
      </w:pPr>
      <w:r w:rsidRPr="00820635">
        <w:rPr>
          <w:noProof/>
          <w:lang w:val="it-IT"/>
        </w:rPr>
        <w:t xml:space="preserve"> S.C. PISCICOLA S.RL. Iasi, S.C. Noralex S.A. Iasi si S.C. CC &amp; PES S.R.L. Iasi prin reducerea debitelor la sursa r. Miletin – ac.Halceni corespunzator treptei II de aplicare a restrictiilor.</w:t>
      </w:r>
    </w:p>
    <w:p w14:paraId="6C66AC30" w14:textId="77777777" w:rsidR="00820635" w:rsidRPr="00820635" w:rsidRDefault="00820635" w:rsidP="00820635">
      <w:pPr>
        <w:spacing w:after="0pt"/>
        <w:ind w:start="36pt"/>
        <w:rPr>
          <w:b/>
          <w:noProof/>
          <w:lang w:val="ro-RO"/>
        </w:rPr>
      </w:pPr>
    </w:p>
    <w:p w14:paraId="39E8B103" w14:textId="77777777" w:rsidR="00820635" w:rsidRPr="00820635" w:rsidRDefault="00820635" w:rsidP="00820635">
      <w:pPr>
        <w:spacing w:after="0pt"/>
        <w:ind w:start="36pt"/>
        <w:rPr>
          <w:b/>
          <w:noProof/>
          <w:lang w:val="ro-RO"/>
        </w:rPr>
      </w:pPr>
      <w:r w:rsidRPr="00820635">
        <w:rPr>
          <w:b/>
          <w:noProof/>
          <w:lang w:val="ro-RO"/>
        </w:rPr>
        <w:t>A.B.A. Jiu</w:t>
      </w:r>
    </w:p>
    <w:p w14:paraId="2EDB986F" w14:textId="77777777" w:rsidR="00820635" w:rsidRPr="00820635" w:rsidRDefault="00820635" w:rsidP="00820635">
      <w:pPr>
        <w:spacing w:after="0pt"/>
        <w:ind w:start="36pt"/>
        <w:rPr>
          <w:noProof/>
          <w:lang w:val="ro-RO"/>
        </w:rPr>
      </w:pPr>
      <w:r w:rsidRPr="00820635">
        <w:rPr>
          <w:noProof/>
          <w:lang w:val="it-IT"/>
        </w:rPr>
        <w:t>Începând cu data de 17.05.2022 a fost oprită alimentarea cu apă a Barajului Valea de Peşti din Priza Câmpu lui Neag (Buta), pentru efectuarea lucrărilor de înlocuire a conductei Buta-Baraj.</w:t>
      </w:r>
    </w:p>
    <w:p w14:paraId="397393B8" w14:textId="77777777" w:rsidR="00820635" w:rsidRPr="00820635" w:rsidRDefault="00820635" w:rsidP="00820635">
      <w:pPr>
        <w:spacing w:after="0pt"/>
        <w:ind w:start="36pt"/>
        <w:rPr>
          <w:noProof/>
          <w:sz w:val="28"/>
          <w:szCs w:val="28"/>
          <w:lang w:val="ro-RO"/>
        </w:rPr>
      </w:pPr>
    </w:p>
    <w:p w14:paraId="78B3CFBE" w14:textId="25359945" w:rsidR="003D4BD7" w:rsidRDefault="003D4BD7" w:rsidP="00820635">
      <w:pPr>
        <w:spacing w:after="0pt"/>
        <w:ind w:start="0pt"/>
        <w:rPr>
          <w:b/>
          <w:lang w:val="ro-RO"/>
        </w:rPr>
      </w:pPr>
    </w:p>
    <w:p w14:paraId="64BB7E3D" w14:textId="07E6D922" w:rsidR="00B574F2" w:rsidRDefault="00B574F2" w:rsidP="00B574F2">
      <w:pPr>
        <w:spacing w:after="0pt"/>
        <w:ind w:start="0pt"/>
        <w:rPr>
          <w:b/>
          <w:bCs/>
          <w:lang w:val="it-IT"/>
        </w:rPr>
      </w:pPr>
    </w:p>
    <w:p w14:paraId="3E24A134" w14:textId="5C39BBAB" w:rsidR="00B574F2" w:rsidRPr="003D4BD7" w:rsidRDefault="00B574F2" w:rsidP="00820635">
      <w:pPr>
        <w:spacing w:after="0pt"/>
        <w:ind w:start="0pt" w:firstLine="36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03091BA" w14:textId="77777777" w:rsidR="00A14FDB" w:rsidRDefault="00A14FDB" w:rsidP="00CD5B3B">
      <w:r>
        <w:separator/>
      </w:r>
    </w:p>
  </w:endnote>
  <w:endnote w:type="continuationSeparator" w:id="0">
    <w:p w14:paraId="6095E977" w14:textId="77777777" w:rsidR="00A14FDB" w:rsidRDefault="00A14FD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82FD3D0" w14:textId="77777777" w:rsidR="00A14FDB" w:rsidRDefault="00A14FDB" w:rsidP="00CD5B3B">
      <w:r>
        <w:separator/>
      </w:r>
    </w:p>
  </w:footnote>
  <w:footnote w:type="continuationSeparator" w:id="0">
    <w:p w14:paraId="7DF1E8A7" w14:textId="77777777" w:rsidR="00A14FDB" w:rsidRDefault="00A14FD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8"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4"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1"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3"/>
  </w:num>
  <w:num w:numId="2" w16cid:durableId="156726649">
    <w:abstractNumId w:val="43"/>
  </w:num>
  <w:num w:numId="3" w16cid:durableId="1426219875">
    <w:abstractNumId w:val="35"/>
  </w:num>
  <w:num w:numId="4" w16cid:durableId="207911266">
    <w:abstractNumId w:val="10"/>
  </w:num>
  <w:num w:numId="5" w16cid:durableId="2022123336">
    <w:abstractNumId w:val="1"/>
  </w:num>
  <w:num w:numId="6" w16cid:durableId="355808994">
    <w:abstractNumId w:val="24"/>
  </w:num>
  <w:num w:numId="7" w16cid:durableId="1021663673">
    <w:abstractNumId w:val="42"/>
  </w:num>
  <w:num w:numId="8" w16cid:durableId="1086344295">
    <w:abstractNumId w:val="20"/>
  </w:num>
  <w:num w:numId="9" w16cid:durableId="2121990964">
    <w:abstractNumId w:val="4"/>
  </w:num>
  <w:num w:numId="10" w16cid:durableId="1968386783">
    <w:abstractNumId w:val="22"/>
  </w:num>
  <w:num w:numId="11" w16cid:durableId="2001814136">
    <w:abstractNumId w:val="9"/>
  </w:num>
  <w:num w:numId="12" w16cid:durableId="40640689">
    <w:abstractNumId w:val="13"/>
  </w:num>
  <w:num w:numId="13" w16cid:durableId="1159275520">
    <w:abstractNumId w:val="2"/>
  </w:num>
  <w:num w:numId="14" w16cid:durableId="664895425">
    <w:abstractNumId w:val="6"/>
  </w:num>
  <w:num w:numId="15" w16cid:durableId="593823217">
    <w:abstractNumId w:val="39"/>
  </w:num>
  <w:num w:numId="16" w16cid:durableId="807359440">
    <w:abstractNumId w:val="14"/>
  </w:num>
  <w:num w:numId="17" w16cid:durableId="997809280">
    <w:abstractNumId w:val="32"/>
  </w:num>
  <w:num w:numId="18" w16cid:durableId="1012534563">
    <w:abstractNumId w:val="29"/>
  </w:num>
  <w:num w:numId="19" w16cid:durableId="2041122072">
    <w:abstractNumId w:val="15"/>
  </w:num>
  <w:num w:numId="20" w16cid:durableId="1171606771">
    <w:abstractNumId w:val="3"/>
  </w:num>
  <w:num w:numId="21" w16cid:durableId="1378121575">
    <w:abstractNumId w:val="40"/>
  </w:num>
  <w:num w:numId="22" w16cid:durableId="340671100">
    <w:abstractNumId w:val="36"/>
  </w:num>
  <w:num w:numId="23" w16cid:durableId="86852090">
    <w:abstractNumId w:val="16"/>
  </w:num>
  <w:num w:numId="24" w16cid:durableId="1060787793">
    <w:abstractNumId w:val="12"/>
  </w:num>
  <w:num w:numId="25" w16cid:durableId="1004360866">
    <w:abstractNumId w:val="0"/>
  </w:num>
  <w:num w:numId="26" w16cid:durableId="129566076">
    <w:abstractNumId w:val="44"/>
  </w:num>
  <w:num w:numId="27" w16cid:durableId="760368708">
    <w:abstractNumId w:val="23"/>
  </w:num>
  <w:num w:numId="28" w16cid:durableId="1281183833">
    <w:abstractNumId w:val="37"/>
  </w:num>
  <w:num w:numId="29" w16cid:durableId="1436176011">
    <w:abstractNumId w:val="7"/>
  </w:num>
  <w:num w:numId="30" w16cid:durableId="1238204095">
    <w:abstractNumId w:val="8"/>
  </w:num>
  <w:num w:numId="31" w16cid:durableId="1264680022">
    <w:abstractNumId w:val="18"/>
  </w:num>
  <w:num w:numId="32" w16cid:durableId="1488861377">
    <w:abstractNumId w:val="45"/>
  </w:num>
  <w:num w:numId="33" w16cid:durableId="834876874">
    <w:abstractNumId w:val="5"/>
  </w:num>
  <w:num w:numId="34" w16cid:durableId="1806704219">
    <w:abstractNumId w:val="38"/>
  </w:num>
  <w:num w:numId="35" w16cid:durableId="142359329">
    <w:abstractNumId w:val="19"/>
  </w:num>
  <w:num w:numId="36" w16cid:durableId="1279294805">
    <w:abstractNumId w:val="41"/>
  </w:num>
  <w:num w:numId="37" w16cid:durableId="564145437">
    <w:abstractNumId w:val="31"/>
  </w:num>
  <w:num w:numId="38" w16cid:durableId="425928158">
    <w:abstractNumId w:val="28"/>
  </w:num>
  <w:num w:numId="39" w16cid:durableId="267277227">
    <w:abstractNumId w:val="17"/>
  </w:num>
  <w:num w:numId="40" w16cid:durableId="1031030129">
    <w:abstractNumId w:val="25"/>
  </w:num>
  <w:num w:numId="41" w16cid:durableId="1742214069">
    <w:abstractNumId w:val="11"/>
  </w:num>
  <w:num w:numId="42" w16cid:durableId="1915702983">
    <w:abstractNumId w:val="26"/>
  </w:num>
  <w:num w:numId="43" w16cid:durableId="1783451301">
    <w:abstractNumId w:val="30"/>
  </w:num>
  <w:num w:numId="44" w16cid:durableId="2022775157">
    <w:abstractNumId w:val="34"/>
  </w:num>
  <w:num w:numId="45" w16cid:durableId="1161893981">
    <w:abstractNumId w:val="27"/>
  </w:num>
  <w:num w:numId="46" w16cid:durableId="1967655634">
    <w:abstractNumId w:val="2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7</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2022-07-05T05:16:00Z</dcterms:created>
  <dcterms:modified xsi:type="dcterms:W3CDTF">2022-07-05T05:16:00Z</dcterms:modified>
</cp:coreProperties>
</file>